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C" w:rsidRDefault="00DC1C2C" w:rsidP="00F64E9E">
      <w:pPr>
        <w:tabs>
          <w:tab w:val="left" w:pos="5103"/>
        </w:tabs>
        <w:ind w:left="5103" w:firstLine="42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D4BE9">
        <w:rPr>
          <w:sz w:val="28"/>
          <w:szCs w:val="28"/>
        </w:rPr>
        <w:t>№ 1</w:t>
      </w:r>
    </w:p>
    <w:p w:rsidR="00DC1C2C" w:rsidRDefault="00DC1C2C" w:rsidP="00F64E9E">
      <w:pPr>
        <w:ind w:left="4860" w:firstLine="426"/>
        <w:rPr>
          <w:sz w:val="28"/>
          <w:szCs w:val="28"/>
        </w:rPr>
      </w:pPr>
    </w:p>
    <w:p w:rsidR="00DC1C2C" w:rsidRDefault="00DC1C2C" w:rsidP="00F64E9E">
      <w:pPr>
        <w:ind w:left="5103" w:firstLine="42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1C2C" w:rsidRDefault="00DC1C2C" w:rsidP="00F64E9E">
      <w:pPr>
        <w:ind w:left="4860" w:firstLine="426"/>
        <w:rPr>
          <w:sz w:val="28"/>
          <w:szCs w:val="28"/>
        </w:rPr>
      </w:pPr>
    </w:p>
    <w:p w:rsidR="00DC1C2C" w:rsidRPr="001A4A8A" w:rsidRDefault="00387AB6" w:rsidP="00387AB6">
      <w:pPr>
        <w:spacing w:line="240" w:lineRule="atLeast"/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DC1C2C" w:rsidRPr="001A4A8A">
        <w:rPr>
          <w:sz w:val="28"/>
          <w:szCs w:val="28"/>
        </w:rPr>
        <w:t xml:space="preserve"> </w:t>
      </w:r>
      <w:r w:rsidR="00C17E32">
        <w:rPr>
          <w:sz w:val="28"/>
          <w:szCs w:val="28"/>
        </w:rPr>
        <w:t>министра транспорта</w:t>
      </w:r>
      <w:r>
        <w:rPr>
          <w:sz w:val="28"/>
          <w:szCs w:val="28"/>
        </w:rPr>
        <w:t xml:space="preserve"> </w:t>
      </w:r>
      <w:r w:rsidR="00DC1C2C" w:rsidRPr="001A4A8A">
        <w:rPr>
          <w:sz w:val="28"/>
          <w:szCs w:val="28"/>
        </w:rPr>
        <w:t>Кировской области</w:t>
      </w:r>
    </w:p>
    <w:p w:rsidR="00DC1C2C" w:rsidRDefault="00DC1C2C" w:rsidP="00F64E9E">
      <w:pPr>
        <w:spacing w:line="240" w:lineRule="atLeast"/>
        <w:ind w:left="5103" w:firstLine="42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187881">
        <w:rPr>
          <w:sz w:val="28"/>
          <w:szCs w:val="28"/>
        </w:rPr>
        <w:t>0</w:t>
      </w:r>
      <w:r w:rsidR="00F9137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8788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18788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87AB6">
        <w:rPr>
          <w:sz w:val="28"/>
          <w:szCs w:val="28"/>
        </w:rPr>
        <w:t>87</w:t>
      </w:r>
    </w:p>
    <w:p w:rsidR="00DC1C2C" w:rsidRDefault="00DC1C2C" w:rsidP="00DB2E25">
      <w:pPr>
        <w:pStyle w:val="ConsPlusTitle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07568C">
        <w:rPr>
          <w:rFonts w:ascii="Times New Roman" w:hAnsi="Times New Roman" w:cs="Times New Roman"/>
          <w:sz w:val="28"/>
          <w:szCs w:val="28"/>
        </w:rPr>
        <w:t>ПОЛОЖЕНИЕ</w:t>
      </w:r>
    </w:p>
    <w:p w:rsidR="00DC1C2C" w:rsidRPr="0007568C" w:rsidRDefault="00DC1C2C" w:rsidP="00DB2E2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Pr="00AF40DA">
        <w:rPr>
          <w:rFonts w:ascii="Times New Roman" w:hAnsi="Times New Roman" w:cs="Times New Roman"/>
          <w:sz w:val="28"/>
          <w:szCs w:val="28"/>
        </w:rPr>
        <w:t xml:space="preserve"> </w:t>
      </w:r>
      <w:r w:rsidR="00C17E32">
        <w:rPr>
          <w:rFonts w:ascii="Times New Roman" w:hAnsi="Times New Roman" w:cs="Times New Roman"/>
          <w:sz w:val="28"/>
          <w:szCs w:val="28"/>
        </w:rPr>
        <w:t>министерства транспорта Ки</w:t>
      </w:r>
      <w:r>
        <w:rPr>
          <w:rFonts w:ascii="Times New Roman" w:hAnsi="Times New Roman" w:cs="Times New Roman"/>
          <w:sz w:val="28"/>
          <w:szCs w:val="28"/>
        </w:rPr>
        <w:t xml:space="preserve">ровской области </w:t>
      </w:r>
      <w:r w:rsidR="00C17E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лужебному</w:t>
      </w:r>
      <w:r w:rsidRPr="00AE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Pr="00AE60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AE605C">
        <w:rPr>
          <w:rFonts w:ascii="Times New Roman" w:hAnsi="Times New Roman" w:cs="Times New Roman"/>
          <w:sz w:val="28"/>
          <w:szCs w:val="28"/>
        </w:rPr>
        <w:t xml:space="preserve"> </w:t>
      </w:r>
      <w:r w:rsidR="00C17E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1. Положением о комиссии </w:t>
      </w:r>
      <w:r w:rsidR="00C17E32">
        <w:rPr>
          <w:sz w:val="28"/>
          <w:szCs w:val="28"/>
        </w:rPr>
        <w:t>министерства транспорта</w:t>
      </w:r>
      <w:r w:rsidRPr="004A4C2F">
        <w:rPr>
          <w:sz w:val="28"/>
          <w:szCs w:val="28"/>
        </w:rPr>
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 (далее – Положение) определяется порядок формирования </w:t>
      </w:r>
      <w:r w:rsidR="00C17E32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деятельности комиссии </w:t>
      </w:r>
      <w:r w:rsidR="00C17E32">
        <w:rPr>
          <w:sz w:val="28"/>
          <w:szCs w:val="28"/>
        </w:rPr>
        <w:t>министерства транспорта</w:t>
      </w:r>
      <w:r w:rsidRPr="004A4C2F">
        <w:rPr>
          <w:sz w:val="28"/>
          <w:szCs w:val="28"/>
        </w:rPr>
        <w:t xml:space="preserve"> Кировской области </w:t>
      </w:r>
      <w:r w:rsidR="00C17E32">
        <w:rPr>
          <w:sz w:val="28"/>
          <w:szCs w:val="28"/>
        </w:rPr>
        <w:br/>
      </w:r>
      <w:r w:rsidRPr="004A4C2F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(далее – комиссия).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законами Кировской области, </w:t>
      </w:r>
      <w:r>
        <w:rPr>
          <w:sz w:val="28"/>
          <w:szCs w:val="28"/>
        </w:rPr>
        <w:t xml:space="preserve">указами и распоряжениями Губернатора Кировской области,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</w:t>
      </w:r>
      <w:r w:rsidR="00387AB6">
        <w:rPr>
          <w:sz w:val="28"/>
          <w:szCs w:val="28"/>
        </w:rPr>
        <w:t xml:space="preserve">Правительства </w:t>
      </w:r>
      <w:r w:rsidRPr="004A4C2F">
        <w:rPr>
          <w:sz w:val="28"/>
          <w:szCs w:val="28"/>
        </w:rPr>
        <w:t>Кировской области и настоящим Положением</w:t>
      </w:r>
      <w:r w:rsidR="00C17E32">
        <w:rPr>
          <w:sz w:val="28"/>
          <w:szCs w:val="28"/>
        </w:rPr>
        <w:t>, а также распоряжениями министерства транспорта Кировской области</w:t>
      </w:r>
      <w:r w:rsidR="00387AB6">
        <w:rPr>
          <w:sz w:val="28"/>
          <w:szCs w:val="28"/>
        </w:rPr>
        <w:t xml:space="preserve"> и приказами министра транспорта Кировской области</w:t>
      </w:r>
      <w:r w:rsidRPr="004A4C2F">
        <w:rPr>
          <w:sz w:val="28"/>
          <w:szCs w:val="28"/>
        </w:rPr>
        <w:t>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 Основной задачей комиссии является содействие </w:t>
      </w:r>
      <w:r w:rsidR="00C17E32">
        <w:rPr>
          <w:sz w:val="28"/>
          <w:szCs w:val="28"/>
        </w:rPr>
        <w:t>министерству транспорта</w:t>
      </w:r>
      <w:r w:rsidRPr="004A4C2F">
        <w:rPr>
          <w:sz w:val="28"/>
          <w:szCs w:val="28"/>
        </w:rPr>
        <w:t xml:space="preserve"> Кировской области: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3.1. В обеспечении соблюдения государственными </w:t>
      </w:r>
      <w:r>
        <w:rPr>
          <w:sz w:val="28"/>
          <w:szCs w:val="28"/>
        </w:rPr>
        <w:t xml:space="preserve">гражданскими </w:t>
      </w:r>
      <w:r w:rsidRPr="004A4C2F">
        <w:rPr>
          <w:sz w:val="28"/>
          <w:szCs w:val="28"/>
        </w:rPr>
        <w:t xml:space="preserve">служащими ограничений и запретов, требований о предотвращении </w:t>
      </w:r>
      <w:r w:rsidR="00C17E32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или урегулировании конфликта интересов, а также в обеспечении исполнения ими обязанностей, установленных Федеральным законом </w:t>
      </w:r>
      <w:r w:rsidR="00C17E32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от 25.12.2008 № 273-ФЗ «О противодействии коррупции», другими федеральными законами (далее – требования к служебному поведению </w:t>
      </w:r>
      <w:r w:rsidR="00C17E32">
        <w:rPr>
          <w:sz w:val="28"/>
          <w:szCs w:val="28"/>
        </w:rPr>
        <w:br/>
      </w:r>
      <w:r w:rsidRPr="004A4C2F">
        <w:rPr>
          <w:sz w:val="28"/>
          <w:szCs w:val="28"/>
        </w:rPr>
        <w:t>и (или) требования</w:t>
      </w:r>
      <w:r w:rsidR="00E2264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об урегулировании конфликта интересов).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В осуществлении в </w:t>
      </w:r>
      <w:r w:rsidR="00272887">
        <w:rPr>
          <w:sz w:val="28"/>
          <w:szCs w:val="28"/>
        </w:rPr>
        <w:t>министерстве транспорта</w:t>
      </w:r>
      <w:r w:rsidRPr="004A4C2F">
        <w:rPr>
          <w:sz w:val="28"/>
          <w:szCs w:val="28"/>
        </w:rPr>
        <w:t xml:space="preserve"> Кировской области мер по предупреждению коррупции.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</w:t>
      </w:r>
      <w:r>
        <w:rPr>
          <w:sz w:val="28"/>
          <w:szCs w:val="28"/>
        </w:rPr>
        <w:t xml:space="preserve">гражданских </w:t>
      </w:r>
      <w:r w:rsidRPr="004A4C2F">
        <w:rPr>
          <w:sz w:val="28"/>
          <w:szCs w:val="28"/>
        </w:rPr>
        <w:t xml:space="preserve">служащих </w:t>
      </w:r>
      <w:r w:rsidR="00272887">
        <w:rPr>
          <w:sz w:val="28"/>
          <w:szCs w:val="28"/>
        </w:rPr>
        <w:t>Кировской области</w:t>
      </w:r>
      <w:r w:rsidR="00E2264A">
        <w:rPr>
          <w:sz w:val="28"/>
          <w:szCs w:val="28"/>
        </w:rPr>
        <w:t>,</w:t>
      </w:r>
      <w:r w:rsidR="00272887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замещающих должности государственной гражданской службы в </w:t>
      </w:r>
      <w:r w:rsidR="00272887">
        <w:rPr>
          <w:sz w:val="28"/>
          <w:szCs w:val="28"/>
        </w:rPr>
        <w:t>министерстве транспорта</w:t>
      </w:r>
      <w:r w:rsidRPr="004A4C2F">
        <w:rPr>
          <w:sz w:val="28"/>
          <w:szCs w:val="28"/>
        </w:rPr>
        <w:t xml:space="preserve"> Кировской области</w:t>
      </w:r>
      <w:r w:rsidR="00272887">
        <w:rPr>
          <w:sz w:val="28"/>
          <w:szCs w:val="28"/>
        </w:rPr>
        <w:t>.</w:t>
      </w:r>
      <w:r w:rsidRPr="004A4C2F">
        <w:rPr>
          <w:sz w:val="28"/>
          <w:szCs w:val="28"/>
        </w:rPr>
        <w:t xml:space="preserve"> области (далее – государственные </w:t>
      </w:r>
      <w:r>
        <w:rPr>
          <w:sz w:val="28"/>
          <w:szCs w:val="28"/>
        </w:rPr>
        <w:t xml:space="preserve">гражданские </w:t>
      </w:r>
      <w:r w:rsidRPr="004A4C2F">
        <w:rPr>
          <w:sz w:val="28"/>
          <w:szCs w:val="28"/>
        </w:rPr>
        <w:t xml:space="preserve">служащие). 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5. Комиссия образуется </w:t>
      </w:r>
      <w:r w:rsidR="00E2264A">
        <w:rPr>
          <w:sz w:val="28"/>
          <w:szCs w:val="28"/>
        </w:rPr>
        <w:t>распоряжением</w:t>
      </w:r>
      <w:r w:rsidRPr="004A4C2F">
        <w:rPr>
          <w:sz w:val="28"/>
          <w:szCs w:val="28"/>
        </w:rPr>
        <w:t xml:space="preserve"> </w:t>
      </w:r>
      <w:r w:rsidR="00A345BF">
        <w:rPr>
          <w:sz w:val="28"/>
          <w:szCs w:val="28"/>
        </w:rPr>
        <w:t>минист</w:t>
      </w:r>
      <w:r w:rsidR="00E2264A">
        <w:rPr>
          <w:sz w:val="28"/>
          <w:szCs w:val="28"/>
        </w:rPr>
        <w:t>е</w:t>
      </w:r>
      <w:r w:rsidR="00A345BF">
        <w:rPr>
          <w:sz w:val="28"/>
          <w:szCs w:val="28"/>
        </w:rPr>
        <w:t>р</w:t>
      </w:r>
      <w:r w:rsidR="00E2264A">
        <w:rPr>
          <w:sz w:val="28"/>
          <w:szCs w:val="28"/>
        </w:rPr>
        <w:t>ства</w:t>
      </w:r>
      <w:r w:rsidR="00A345BF">
        <w:rPr>
          <w:sz w:val="28"/>
          <w:szCs w:val="28"/>
        </w:rPr>
        <w:t xml:space="preserve"> транспорта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>области. Указанным правовым актом утверждаются состав комиссии и поря</w:t>
      </w:r>
      <w:r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DC1C2C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A345BF">
        <w:rPr>
          <w:sz w:val="28"/>
          <w:szCs w:val="28"/>
        </w:rPr>
        <w:t>министром транспорта</w:t>
      </w:r>
      <w:r w:rsidRPr="004A4C2F">
        <w:rPr>
          <w:sz w:val="28"/>
          <w:szCs w:val="28"/>
        </w:rPr>
        <w:t xml:space="preserve"> Кировской области из числа членов комиссии, замещающих должности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</w:t>
      </w:r>
      <w:r w:rsidR="00A345BF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 w:rsidR="00A345BF">
        <w:rPr>
          <w:sz w:val="28"/>
          <w:szCs w:val="28"/>
        </w:rPr>
        <w:t>министерстве транспорта</w:t>
      </w:r>
      <w:r w:rsidRPr="004A4C2F">
        <w:rPr>
          <w:sz w:val="28"/>
          <w:szCs w:val="28"/>
        </w:rPr>
        <w:t xml:space="preserve"> Кировской области, секретарь и члены комиссии. Все члены комиссии при принятии решений обладают равными правами. </w:t>
      </w:r>
      <w:r w:rsidR="00A345BF">
        <w:rPr>
          <w:sz w:val="28"/>
          <w:szCs w:val="28"/>
        </w:rPr>
        <w:br/>
      </w:r>
      <w:r w:rsidRPr="004A4C2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6.1. Заместитель </w:t>
      </w:r>
      <w:r w:rsidR="002647FD">
        <w:rPr>
          <w:sz w:val="28"/>
          <w:szCs w:val="28"/>
        </w:rPr>
        <w:t>министра транспорта</w:t>
      </w:r>
      <w:r w:rsidRPr="004A4C2F">
        <w:rPr>
          <w:sz w:val="28"/>
          <w:szCs w:val="28"/>
        </w:rPr>
        <w:t xml:space="preserve"> Кировской области (председатель комиссии).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 w:rsidR="002647FD">
        <w:rPr>
          <w:sz w:val="28"/>
          <w:szCs w:val="28"/>
        </w:rPr>
        <w:t>Начальник отдела транспортного контроля министерства транспорта</w:t>
      </w:r>
      <w:r w:rsidRPr="004A4C2F">
        <w:rPr>
          <w:sz w:val="28"/>
          <w:szCs w:val="28"/>
        </w:rPr>
        <w:t xml:space="preserve"> Кировской области</w:t>
      </w:r>
      <w:r w:rsidR="002647FD">
        <w:rPr>
          <w:sz w:val="28"/>
          <w:szCs w:val="28"/>
        </w:rPr>
        <w:t xml:space="preserve"> (заместитель председателя комиссии)</w:t>
      </w:r>
      <w:r w:rsidRPr="004A4C2F">
        <w:rPr>
          <w:sz w:val="28"/>
          <w:szCs w:val="28"/>
        </w:rPr>
        <w:t>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6.3. </w:t>
      </w:r>
      <w:r w:rsidR="00F63058">
        <w:rPr>
          <w:sz w:val="28"/>
          <w:szCs w:val="28"/>
        </w:rPr>
        <w:t>Гоударственный гражданский служащий отдела финансирования, бухгалтерского учета и юридических вопросов, в должностные обязанности которого входит осуществление кадровой работы по профилактике коррупционных</w:t>
      </w:r>
      <w:r w:rsidR="00CB3CF9">
        <w:rPr>
          <w:sz w:val="28"/>
          <w:szCs w:val="28"/>
        </w:rPr>
        <w:t xml:space="preserve"> и иных правонарушений</w:t>
      </w:r>
      <w:r w:rsidRPr="004A4C2F">
        <w:rPr>
          <w:sz w:val="28"/>
          <w:szCs w:val="28"/>
        </w:rPr>
        <w:t xml:space="preserve"> </w:t>
      </w:r>
      <w:r w:rsidR="00F63058">
        <w:rPr>
          <w:sz w:val="28"/>
          <w:szCs w:val="28"/>
        </w:rPr>
        <w:t xml:space="preserve">(далее </w:t>
      </w:r>
      <w:r w:rsidR="00F63058" w:rsidRPr="004A4C2F">
        <w:rPr>
          <w:sz w:val="28"/>
          <w:szCs w:val="28"/>
        </w:rPr>
        <w:t>–</w:t>
      </w:r>
      <w:r w:rsidR="00F63058">
        <w:rPr>
          <w:sz w:val="28"/>
          <w:szCs w:val="28"/>
        </w:rPr>
        <w:t xml:space="preserve"> должностное лицо кадровой службы) </w:t>
      </w:r>
      <w:r w:rsidRPr="004A4C2F">
        <w:rPr>
          <w:sz w:val="28"/>
          <w:szCs w:val="28"/>
        </w:rPr>
        <w:t>(секретарь комиссии).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6.4. Государственные </w:t>
      </w:r>
      <w:r>
        <w:rPr>
          <w:sz w:val="28"/>
          <w:szCs w:val="28"/>
        </w:rPr>
        <w:t xml:space="preserve">гражданские </w:t>
      </w:r>
      <w:r w:rsidRPr="004A4C2F">
        <w:rPr>
          <w:sz w:val="28"/>
          <w:szCs w:val="28"/>
        </w:rPr>
        <w:t xml:space="preserve">служащие </w:t>
      </w:r>
      <w:r w:rsidR="00F63058">
        <w:rPr>
          <w:sz w:val="28"/>
          <w:szCs w:val="28"/>
        </w:rPr>
        <w:t>других</w:t>
      </w:r>
      <w:r w:rsidR="008301D7">
        <w:rPr>
          <w:sz w:val="28"/>
          <w:szCs w:val="28"/>
        </w:rPr>
        <w:t xml:space="preserve"> структурн</w:t>
      </w:r>
      <w:r w:rsidR="00F63058">
        <w:rPr>
          <w:sz w:val="28"/>
          <w:szCs w:val="28"/>
        </w:rPr>
        <w:t>ых</w:t>
      </w:r>
      <w:r w:rsidR="008301D7">
        <w:rPr>
          <w:sz w:val="28"/>
          <w:szCs w:val="28"/>
        </w:rPr>
        <w:t xml:space="preserve"> подразделени</w:t>
      </w:r>
      <w:r w:rsidR="00F63058">
        <w:rPr>
          <w:sz w:val="28"/>
          <w:szCs w:val="28"/>
        </w:rPr>
        <w:t>й</w:t>
      </w:r>
      <w:r w:rsidR="008301D7">
        <w:rPr>
          <w:sz w:val="28"/>
          <w:szCs w:val="28"/>
        </w:rPr>
        <w:t xml:space="preserve"> </w:t>
      </w:r>
      <w:r w:rsidR="00F63058">
        <w:rPr>
          <w:sz w:val="28"/>
          <w:szCs w:val="28"/>
        </w:rPr>
        <w:t>министерства</w:t>
      </w:r>
      <w:r w:rsidR="00CB3CF9">
        <w:rPr>
          <w:sz w:val="28"/>
          <w:szCs w:val="28"/>
        </w:rPr>
        <w:t xml:space="preserve"> транспорта Кировской области</w:t>
      </w:r>
      <w:r w:rsidR="008B2A0B">
        <w:rPr>
          <w:sz w:val="28"/>
          <w:szCs w:val="28"/>
        </w:rPr>
        <w:t xml:space="preserve">, определяемые </w:t>
      </w:r>
      <w:r w:rsidR="00CB3CF9">
        <w:rPr>
          <w:sz w:val="28"/>
          <w:szCs w:val="28"/>
        </w:rPr>
        <w:t>министром транспорта</w:t>
      </w:r>
      <w:r w:rsidR="008B2A0B">
        <w:rPr>
          <w:sz w:val="28"/>
          <w:szCs w:val="28"/>
        </w:rPr>
        <w:t xml:space="preserve"> Кировской области.</w:t>
      </w:r>
    </w:p>
    <w:p w:rsidR="00DC1C2C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6.5. Представитель (представители) научных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образовательных организаций среднего, высшего и дополнительного профессионального образования, деятельность которых связана с </w:t>
      </w:r>
      <w:r w:rsidRPr="0040446C">
        <w:rPr>
          <w:sz w:val="28"/>
          <w:szCs w:val="28"/>
        </w:rPr>
        <w:t>государственной службой</w:t>
      </w:r>
      <w:r w:rsidRPr="004A4C2F">
        <w:rPr>
          <w:sz w:val="28"/>
          <w:szCs w:val="28"/>
        </w:rPr>
        <w:t>.</w:t>
      </w:r>
    </w:p>
    <w:p w:rsidR="00F14768" w:rsidRDefault="00F14768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Представителя общественного совета, образованного </w:t>
      </w:r>
      <w:r>
        <w:rPr>
          <w:sz w:val="28"/>
          <w:szCs w:val="28"/>
        </w:rPr>
        <w:br/>
        <w:t>при министерстве транспорта Кировской области.</w:t>
      </w:r>
    </w:p>
    <w:p w:rsidR="00F14768" w:rsidRDefault="00F14768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Представителя общественной организации ветеранов, созданной </w:t>
      </w:r>
      <w:r>
        <w:rPr>
          <w:sz w:val="28"/>
          <w:szCs w:val="28"/>
        </w:rPr>
        <w:br/>
        <w:t>в министерстве транспорта Кировской области.</w:t>
      </w:r>
    </w:p>
    <w:p w:rsidR="00F14768" w:rsidRPr="004A4C2F" w:rsidRDefault="00F14768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Представителя профсоюзной организации, действующей </w:t>
      </w:r>
      <w:r>
        <w:rPr>
          <w:sz w:val="28"/>
          <w:szCs w:val="28"/>
        </w:rPr>
        <w:br/>
        <w:t>в установленном порядке в министерстве транспорта Кировской области.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7. Лица, указанные в подпункте 6.</w:t>
      </w:r>
      <w:r w:rsidR="009C3411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пункта 6 настоящего Положения, включаются в состав комиссии в установленном порядке </w:t>
      </w:r>
      <w:r w:rsidR="0011660E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согласованию с научными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образовательными организациями среднего, высшего и дополнительного профессионального образования, </w:t>
      </w:r>
      <w:r w:rsidR="00F86E1B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на основании запроса </w:t>
      </w:r>
      <w:r w:rsidR="009C3411">
        <w:rPr>
          <w:sz w:val="28"/>
          <w:szCs w:val="28"/>
        </w:rPr>
        <w:t>министра транспорта</w:t>
      </w:r>
      <w:r w:rsidRPr="004A4C2F">
        <w:rPr>
          <w:sz w:val="28"/>
          <w:szCs w:val="28"/>
        </w:rPr>
        <w:t xml:space="preserve"> Кировской области. Согласование осуществляется в 10-дневный срок со дня получения запроса.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9. Число членов комиссии, не замещающих должности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в </w:t>
      </w:r>
      <w:r w:rsidR="009C3411">
        <w:rPr>
          <w:sz w:val="28"/>
          <w:szCs w:val="28"/>
        </w:rPr>
        <w:t>министерстве транспорта</w:t>
      </w:r>
      <w:r w:rsidRPr="004A4C2F">
        <w:rPr>
          <w:sz w:val="28"/>
          <w:szCs w:val="28"/>
        </w:rPr>
        <w:t xml:space="preserve"> Кировской области, должно составлять не менее одной четверти от общего числа членов комиссии.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11.1. Непосредственный руководитель государственного </w:t>
      </w:r>
      <w:r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 xml:space="preserve">служащего, в отношении которого комиссией рассматривается вопрос </w:t>
      </w:r>
      <w:r w:rsidR="00F86E1B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 w:rsidR="00F86E1B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об урегулировании конфликта интересов, и определяемые председателем комиссии два государственных </w:t>
      </w:r>
      <w:r>
        <w:rPr>
          <w:sz w:val="28"/>
          <w:szCs w:val="28"/>
        </w:rPr>
        <w:t xml:space="preserve">гражданских </w:t>
      </w:r>
      <w:r w:rsidRPr="004A4C2F">
        <w:rPr>
          <w:sz w:val="28"/>
          <w:szCs w:val="28"/>
        </w:rPr>
        <w:t xml:space="preserve">служащих, замещающих </w:t>
      </w:r>
      <w:r w:rsidR="00F86E1B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 w:rsidR="009C3411">
        <w:rPr>
          <w:sz w:val="28"/>
          <w:szCs w:val="28"/>
        </w:rPr>
        <w:t>министерстве транспорта</w:t>
      </w:r>
      <w:r w:rsidRPr="004A4C2F">
        <w:rPr>
          <w:sz w:val="28"/>
          <w:szCs w:val="28"/>
        </w:rPr>
        <w:t xml:space="preserve"> Кировской области должности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службы, аналогичные должности, замещаемой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служащим, в отношении которого комиссией рассматривается этот вопрос.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11.2. Другие государственные </w:t>
      </w:r>
      <w:r>
        <w:rPr>
          <w:sz w:val="28"/>
          <w:szCs w:val="28"/>
        </w:rPr>
        <w:t xml:space="preserve">гражданские </w:t>
      </w:r>
      <w:r w:rsidRPr="004A4C2F">
        <w:rPr>
          <w:sz w:val="28"/>
          <w:szCs w:val="28"/>
        </w:rPr>
        <w:t xml:space="preserve">служащие, замещающие должности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в </w:t>
      </w:r>
      <w:r w:rsidR="009C3411">
        <w:rPr>
          <w:sz w:val="28"/>
          <w:szCs w:val="28"/>
        </w:rPr>
        <w:t>министерстве транспорта Кировской области</w:t>
      </w:r>
      <w:r w:rsidRPr="004A4C2F">
        <w:rPr>
          <w:sz w:val="28"/>
          <w:szCs w:val="28"/>
        </w:rPr>
        <w:t xml:space="preserve">; специалисты, которые могут дать пояснения </w:t>
      </w:r>
      <w:r w:rsidR="009C341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вопросам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</w:t>
      </w:r>
      <w:r>
        <w:rPr>
          <w:sz w:val="28"/>
          <w:szCs w:val="28"/>
        </w:rPr>
        <w:t xml:space="preserve"> гражданского</w:t>
      </w:r>
      <w:r w:rsidRPr="004A4C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</w:t>
      </w:r>
      <w:r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в </w:t>
      </w:r>
      <w:r w:rsidR="009C3411">
        <w:rPr>
          <w:sz w:val="28"/>
          <w:szCs w:val="28"/>
        </w:rPr>
        <w:t>министерстве транспорта</w:t>
      </w:r>
      <w:r w:rsidRPr="004A4C2F">
        <w:rPr>
          <w:sz w:val="28"/>
          <w:szCs w:val="28"/>
        </w:rPr>
        <w:t xml:space="preserve"> Кировской области, недопустимо.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14. Основаниями для проведения заседания комиссии являются: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14.1. Представление </w:t>
      </w:r>
      <w:r w:rsidR="009C3411">
        <w:rPr>
          <w:sz w:val="28"/>
          <w:szCs w:val="28"/>
        </w:rPr>
        <w:t>министром транспорта Кировской области</w:t>
      </w:r>
      <w:r w:rsidRPr="004A4C2F">
        <w:rPr>
          <w:sz w:val="28"/>
          <w:szCs w:val="28"/>
        </w:rPr>
        <w:t xml:space="preserve">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</w:t>
      </w:r>
      <w:r w:rsidR="00661177">
        <w:rPr>
          <w:sz w:val="28"/>
          <w:szCs w:val="28"/>
        </w:rPr>
        <w:br/>
      </w:r>
      <w:r w:rsidRPr="004A4C2F">
        <w:rPr>
          <w:sz w:val="28"/>
          <w:szCs w:val="28"/>
        </w:rPr>
        <w:t>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</w:t>
      </w:r>
      <w:r w:rsidRPr="004A4C2F">
        <w:rPr>
          <w:color w:val="000000"/>
          <w:spacing w:val="2"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Кировской области, и соблюдения государственными гражданскими служащими Кировской области требований к служебному поведению» (далее – Положение, утвержденное Указом Губернатора </w:t>
      </w:r>
      <w:r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>области от 15.12.2009 № 120), материалов проверки, свидетельствующих: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представлении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подпунктом 1.1 пункта 1 Положения, утвержденного Указом Губернатора </w:t>
      </w:r>
      <w:r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>области от 15.12.2009 № 120;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14.2. Поступившее </w:t>
      </w:r>
      <w:r w:rsidR="00661177">
        <w:rPr>
          <w:sz w:val="28"/>
          <w:szCs w:val="28"/>
        </w:rPr>
        <w:t xml:space="preserve">должностному лицу кадровой службы </w:t>
      </w:r>
      <w:r w:rsidR="00F63058">
        <w:rPr>
          <w:sz w:val="28"/>
          <w:szCs w:val="28"/>
        </w:rPr>
        <w:t xml:space="preserve">в </w:t>
      </w:r>
      <w:r w:rsidRPr="004A4C2F">
        <w:rPr>
          <w:sz w:val="28"/>
          <w:szCs w:val="28"/>
        </w:rPr>
        <w:t xml:space="preserve">порядке, установленном правовым актом </w:t>
      </w:r>
      <w:r w:rsidR="00661177">
        <w:rPr>
          <w:sz w:val="28"/>
          <w:szCs w:val="28"/>
        </w:rPr>
        <w:t>министерством транспорта Киро</w:t>
      </w:r>
      <w:r w:rsidRPr="004A4C2F">
        <w:rPr>
          <w:sz w:val="28"/>
          <w:szCs w:val="28"/>
        </w:rPr>
        <w:t>вской области: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письменное обращение гражданина, замещавшего должность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службы, включенную в перечень, утвержденн</w:t>
      </w:r>
      <w:r w:rsidR="00F63058">
        <w:rPr>
          <w:sz w:val="28"/>
          <w:szCs w:val="28"/>
        </w:rPr>
        <w:t>ого</w:t>
      </w:r>
      <w:r w:rsidRPr="004A4C2F">
        <w:rPr>
          <w:sz w:val="28"/>
          <w:szCs w:val="28"/>
        </w:rPr>
        <w:t xml:space="preserve"> нормативным правовым актом </w:t>
      </w:r>
      <w:r w:rsidR="00661177">
        <w:rPr>
          <w:sz w:val="28"/>
          <w:szCs w:val="28"/>
        </w:rPr>
        <w:t xml:space="preserve">министерством транспорта </w:t>
      </w:r>
      <w:r w:rsidRPr="004A4C2F">
        <w:rPr>
          <w:sz w:val="28"/>
          <w:szCs w:val="28"/>
        </w:rPr>
        <w:t xml:space="preserve">Кировской области,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</w:t>
      </w:r>
      <w:r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 xml:space="preserve">служащего, до истечения двух лет со дня увольнения </w:t>
      </w:r>
      <w:r w:rsidR="00661177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службы;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государственного </w:t>
      </w:r>
      <w:r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 xml:space="preserve">служащего о невозможности по объективным причинам представить сведения о доходах, об имуществе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t>и несовершеннолетних детей;</w:t>
      </w:r>
    </w:p>
    <w:p w:rsidR="00DC1C2C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государственного </w:t>
      </w:r>
      <w:r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 xml:space="preserve">служащего о невозможности выполнить требования Федерального закона от 07.05.2013 № 79-ФЗ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пользоваться иностранными финансовыми инструментами» (далее – Федеральный закон от 07.05.2013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lastRenderedPageBreak/>
        <w:t>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DC1C2C" w:rsidRPr="007F0BDB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государственного гражданского служащего </w:t>
      </w:r>
      <w:r w:rsidR="00A664AD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Представление </w:t>
      </w:r>
      <w:r w:rsidR="00350E41">
        <w:rPr>
          <w:sz w:val="28"/>
          <w:szCs w:val="28"/>
        </w:rPr>
        <w:t>министр</w:t>
      </w:r>
      <w:r w:rsidR="00F63058">
        <w:rPr>
          <w:sz w:val="28"/>
          <w:szCs w:val="28"/>
        </w:rPr>
        <w:t>ом</w:t>
      </w:r>
      <w:r w:rsidR="00350E41">
        <w:rPr>
          <w:sz w:val="28"/>
          <w:szCs w:val="28"/>
        </w:rPr>
        <w:t xml:space="preserve"> транспорта</w:t>
      </w:r>
      <w:r w:rsidR="00A664AD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Кировской области или любого члена комиссии, касающееся обеспечения соблюдения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50E41">
        <w:rPr>
          <w:sz w:val="28"/>
          <w:szCs w:val="28"/>
        </w:rPr>
        <w:t>министерстве транспорта</w:t>
      </w:r>
      <w:r w:rsidRPr="004A4C2F">
        <w:rPr>
          <w:sz w:val="28"/>
          <w:szCs w:val="28"/>
        </w:rPr>
        <w:t xml:space="preserve"> Кировской области мер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>по предупреждению коррупции.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14.4. Представление </w:t>
      </w:r>
      <w:r w:rsidR="00350E41">
        <w:rPr>
          <w:sz w:val="28"/>
          <w:szCs w:val="28"/>
        </w:rPr>
        <w:t>министра транспорта</w:t>
      </w:r>
      <w:r w:rsidRPr="004A4C2F">
        <w:rPr>
          <w:sz w:val="28"/>
          <w:szCs w:val="28"/>
        </w:rPr>
        <w:t xml:space="preserve"> Кировской области материалов проверки, свидетельствующих о представлении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от 03.12.2012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DC1C2C" w:rsidRPr="004A4C2F" w:rsidRDefault="00DC1C2C" w:rsidP="006079D9">
      <w:pPr>
        <w:pStyle w:val="ac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14.5. Поступившее в соответствии с </w:t>
      </w:r>
      <w:hyperlink r:id="rId7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4A4C2F">
        <w:rPr>
          <w:sz w:val="28"/>
          <w:szCs w:val="28"/>
        </w:rPr>
        <w:br/>
        <w:t xml:space="preserve">и статьей 64.1 Трудового кодекса Российской Федерации в </w:t>
      </w:r>
      <w:r w:rsidR="00350E41">
        <w:rPr>
          <w:sz w:val="28"/>
          <w:szCs w:val="28"/>
        </w:rPr>
        <w:t>министерство транспорта</w:t>
      </w:r>
      <w:r w:rsidRPr="004A4C2F">
        <w:rPr>
          <w:sz w:val="28"/>
          <w:szCs w:val="28"/>
        </w:rPr>
        <w:t xml:space="preserve"> Кировской области уведомление организации </w:t>
      </w:r>
      <w:r w:rsidR="00B6696E">
        <w:rPr>
          <w:sz w:val="28"/>
          <w:szCs w:val="28"/>
        </w:rPr>
        <w:br/>
      </w:r>
      <w:r w:rsidRPr="004A4C2F">
        <w:rPr>
          <w:sz w:val="28"/>
          <w:szCs w:val="28"/>
          <w:lang w:eastAsia="en-US"/>
        </w:rPr>
        <w:t xml:space="preserve">о заключении трудового договора или гражданско-правового договора </w:t>
      </w:r>
      <w:r w:rsidR="006079D9">
        <w:rPr>
          <w:sz w:val="28"/>
          <w:szCs w:val="28"/>
          <w:lang w:eastAsia="en-US"/>
        </w:rPr>
        <w:br/>
      </w:r>
      <w:r w:rsidRPr="004A4C2F">
        <w:rPr>
          <w:sz w:val="28"/>
          <w:szCs w:val="28"/>
          <w:lang w:eastAsia="en-US"/>
        </w:rPr>
        <w:t xml:space="preserve">на выполнение в организации работ (оказание организации услуг) в течение месяца стоимостью более ста тысяч рублей </w:t>
      </w:r>
      <w:r w:rsidRPr="004A4C2F">
        <w:rPr>
          <w:sz w:val="28"/>
          <w:szCs w:val="28"/>
        </w:rPr>
        <w:t xml:space="preserve">с гражданином, замещавшим должность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службы, включенную в перечень, утвержденный нормативным правовым актом Кировской области,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если отдельные функции государственного (административного) управления данной организацией входили в должностные (служебные) обязанности </w:t>
      </w:r>
      <w:r w:rsidRPr="004A4C2F">
        <w:rPr>
          <w:sz w:val="28"/>
          <w:szCs w:val="28"/>
        </w:rPr>
        <w:lastRenderedPageBreak/>
        <w:t xml:space="preserve">государственного </w:t>
      </w:r>
      <w:r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 xml:space="preserve">служащего, до истечения двух лет со дня увольнения с государственной </w:t>
      </w:r>
      <w:r>
        <w:rPr>
          <w:sz w:val="28"/>
          <w:szCs w:val="28"/>
        </w:rPr>
        <w:t xml:space="preserve">гражданской службы </w:t>
      </w:r>
      <w:r w:rsidRPr="004A4C2F">
        <w:rPr>
          <w:sz w:val="28"/>
          <w:szCs w:val="28"/>
        </w:rPr>
        <w:t xml:space="preserve">при условии,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что указанному гражданину комиссией ранее было отказано во вступлении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трудовые и гражданско-правовые отношения с данной организацией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или что вопрос о даче согласия такому гражданину на замещение им должности в коммерческой или некоммерческой организации либо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на выполнение им работы на условиях гражданско-правового договора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коммерческой или некоммерческой организации комиссией </w:t>
      </w:r>
      <w:r w:rsidR="00350E41">
        <w:rPr>
          <w:sz w:val="28"/>
          <w:szCs w:val="28"/>
        </w:rPr>
        <w:br/>
      </w:r>
      <w:r w:rsidRPr="004A4C2F">
        <w:rPr>
          <w:sz w:val="28"/>
          <w:szCs w:val="28"/>
        </w:rPr>
        <w:t>не рассматривался.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15. Комиссия не рассматривает сообщения о преступлениях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A664AD">
        <w:rPr>
          <w:sz w:val="28"/>
          <w:szCs w:val="28"/>
        </w:rPr>
        <w:br/>
      </w:r>
      <w:r w:rsidRPr="004A4C2F">
        <w:rPr>
          <w:sz w:val="28"/>
          <w:szCs w:val="28"/>
        </w:rPr>
        <w:t>не проводит проверки по фактам нарушения служебной дисциплины.</w:t>
      </w:r>
    </w:p>
    <w:p w:rsidR="00DC1C2C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службы, </w:t>
      </w:r>
      <w:r w:rsidR="00350E41">
        <w:rPr>
          <w:sz w:val="28"/>
          <w:szCs w:val="28"/>
        </w:rPr>
        <w:t>до</w:t>
      </w:r>
      <w:r w:rsidR="00CD18E7">
        <w:rPr>
          <w:sz w:val="28"/>
          <w:szCs w:val="28"/>
        </w:rPr>
        <w:t>лжностному лицу кадровой службы.</w:t>
      </w:r>
      <w:r w:rsidRPr="004A4C2F">
        <w:rPr>
          <w:sz w:val="28"/>
          <w:szCs w:val="28"/>
        </w:rPr>
        <w:t xml:space="preserve">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</w:t>
      </w:r>
      <w:r>
        <w:rPr>
          <w:sz w:val="28"/>
          <w:szCs w:val="28"/>
        </w:rPr>
        <w:t xml:space="preserve">(административному) </w:t>
      </w:r>
      <w:r w:rsidRPr="004A4C2F">
        <w:rPr>
          <w:sz w:val="28"/>
          <w:szCs w:val="28"/>
        </w:rPr>
        <w:t xml:space="preserve">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5347DE">
        <w:rPr>
          <w:sz w:val="28"/>
          <w:szCs w:val="28"/>
        </w:rPr>
        <w:t xml:space="preserve">Должностным лицом кадровой службы </w:t>
      </w:r>
      <w:r w:rsidRPr="004A4C2F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DC1C2C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17. Обращение, указанное в абзаце втором подпункта 14.2 пункта 14 настоящего Положения, может быть подано государственным</w:t>
      </w:r>
      <w:r>
        <w:rPr>
          <w:sz w:val="28"/>
          <w:szCs w:val="28"/>
        </w:rPr>
        <w:t xml:space="preserve"> гражданским</w:t>
      </w:r>
      <w:r w:rsidRPr="004A4C2F">
        <w:rPr>
          <w:sz w:val="28"/>
          <w:szCs w:val="28"/>
        </w:rPr>
        <w:t xml:space="preserve"> служащим, планирующим свое увольнение с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DC1C2C" w:rsidRPr="00947F00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 xml:space="preserve">18. Уведомление, указанное в абзаце пятом подпункта 14.2 пункта 14 настоящего Положения, рассматривается </w:t>
      </w:r>
      <w:r w:rsidR="001179E6">
        <w:rPr>
          <w:sz w:val="28"/>
          <w:szCs w:val="28"/>
        </w:rPr>
        <w:t>комиссией. Должностное лицо</w:t>
      </w:r>
      <w:r w:rsidR="00414869">
        <w:rPr>
          <w:sz w:val="28"/>
          <w:szCs w:val="28"/>
        </w:rPr>
        <w:t xml:space="preserve"> кадровой службы, ответственное за работу по профилактике коррупционных и иных правонарушений,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C1C2C" w:rsidRPr="00947F00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19. Уведомление, указанное в подпункте 14.5 пункта 14 настоящ</w:t>
      </w:r>
      <w:r w:rsidR="00ED571F">
        <w:rPr>
          <w:sz w:val="28"/>
          <w:szCs w:val="28"/>
        </w:rPr>
        <w:t xml:space="preserve">его Положения, рассматривается </w:t>
      </w:r>
      <w:r w:rsidR="00414869">
        <w:rPr>
          <w:sz w:val="28"/>
          <w:szCs w:val="28"/>
        </w:rPr>
        <w:t xml:space="preserve">должностным лицом кадровой службы, </w:t>
      </w:r>
      <w:r w:rsidR="00CD18E7">
        <w:rPr>
          <w:sz w:val="28"/>
          <w:szCs w:val="28"/>
        </w:rPr>
        <w:t xml:space="preserve">которое </w:t>
      </w:r>
      <w:r w:rsidRPr="00947F00">
        <w:rPr>
          <w:sz w:val="28"/>
          <w:szCs w:val="28"/>
        </w:rPr>
        <w:t xml:space="preserve">осуществляет подготовку мотивированного заключения </w:t>
      </w:r>
      <w:r w:rsidR="00414869">
        <w:rPr>
          <w:sz w:val="28"/>
          <w:szCs w:val="28"/>
        </w:rPr>
        <w:br/>
      </w:r>
      <w:r w:rsidRPr="00947F00">
        <w:rPr>
          <w:sz w:val="28"/>
          <w:szCs w:val="28"/>
        </w:rPr>
        <w:t xml:space="preserve">о соблюдении гражданином, замещавшим должность государственной гражданской службы, требований </w:t>
      </w:r>
      <w:hyperlink r:id="rId9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</w:t>
      </w:r>
      <w:r w:rsidR="00414869">
        <w:rPr>
          <w:sz w:val="28"/>
          <w:szCs w:val="28"/>
        </w:rPr>
        <w:br/>
      </w:r>
      <w:r w:rsidRPr="00947F00">
        <w:rPr>
          <w:sz w:val="28"/>
          <w:szCs w:val="28"/>
        </w:rPr>
        <w:t xml:space="preserve">от 25.12.2008 № 273-ФЗ «О противодействии коррупции». </w:t>
      </w:r>
    </w:p>
    <w:p w:rsidR="00DC1C2C" w:rsidRPr="00947F00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947F00">
        <w:rPr>
          <w:sz w:val="28"/>
          <w:szCs w:val="28"/>
        </w:rPr>
        <w:t xml:space="preserve">абзаце втором подпункта 14.2 </w:t>
      </w:r>
      <w:r w:rsidRPr="00947F00">
        <w:rPr>
          <w:sz w:val="28"/>
          <w:szCs w:val="28"/>
        </w:rPr>
        <w:br/>
        <w:t>пункта 14 настоящего Положения</w:t>
      </w:r>
      <w:r w:rsidRPr="00947F00">
        <w:rPr>
          <w:sz w:val="28"/>
          <w:szCs w:val="28"/>
          <w:lang w:eastAsia="en-US"/>
        </w:rPr>
        <w:t xml:space="preserve">, или уведомлений, указанных в </w:t>
      </w:r>
      <w:r w:rsidRPr="00947F00">
        <w:rPr>
          <w:sz w:val="28"/>
          <w:szCs w:val="28"/>
        </w:rPr>
        <w:t xml:space="preserve">абзаце пятом подпункта 14.2 </w:t>
      </w:r>
      <w:r w:rsidRPr="00947F00">
        <w:rPr>
          <w:sz w:val="28"/>
          <w:szCs w:val="28"/>
          <w:lang w:eastAsia="en-US"/>
        </w:rPr>
        <w:t xml:space="preserve">и </w:t>
      </w:r>
      <w:r w:rsidRPr="00947F00">
        <w:rPr>
          <w:sz w:val="28"/>
          <w:szCs w:val="28"/>
        </w:rPr>
        <w:t>подпункте 14.5 пункта 14 настоящего Положения</w:t>
      </w:r>
      <w:r w:rsidRPr="00947F00">
        <w:rPr>
          <w:sz w:val="28"/>
          <w:szCs w:val="28"/>
          <w:lang w:eastAsia="en-US"/>
        </w:rPr>
        <w:t>, должностн</w:t>
      </w:r>
      <w:r w:rsidR="00CD18E7">
        <w:rPr>
          <w:sz w:val="28"/>
          <w:szCs w:val="28"/>
          <w:lang w:eastAsia="en-US"/>
        </w:rPr>
        <w:t>ое</w:t>
      </w:r>
      <w:r w:rsidRPr="00947F00">
        <w:rPr>
          <w:sz w:val="28"/>
          <w:szCs w:val="28"/>
          <w:lang w:eastAsia="en-US"/>
        </w:rPr>
        <w:t xml:space="preserve"> лиц</w:t>
      </w:r>
      <w:r w:rsidR="00CD18E7">
        <w:rPr>
          <w:sz w:val="28"/>
          <w:szCs w:val="28"/>
          <w:lang w:eastAsia="en-US"/>
        </w:rPr>
        <w:t>о кадровой службы</w:t>
      </w:r>
      <w:r w:rsidRPr="00947F00">
        <w:rPr>
          <w:sz w:val="28"/>
          <w:szCs w:val="28"/>
          <w:lang w:eastAsia="en-US"/>
        </w:rPr>
        <w:t xml:space="preserve"> име</w:t>
      </w:r>
      <w:r w:rsidR="00CD18E7">
        <w:rPr>
          <w:sz w:val="28"/>
          <w:szCs w:val="28"/>
          <w:lang w:eastAsia="en-US"/>
        </w:rPr>
        <w:t>ет</w:t>
      </w:r>
      <w:r w:rsidRPr="00947F00">
        <w:rPr>
          <w:sz w:val="28"/>
          <w:szCs w:val="28"/>
          <w:lang w:eastAsia="en-US"/>
        </w:rPr>
        <w:t xml:space="preserve"> право проводить собеседование </w:t>
      </w:r>
      <w:r w:rsidR="00CD18E7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с государственным гражданским служащим, представившим обращение </w:t>
      </w:r>
      <w:r w:rsidR="00CD18E7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или уведомление, получать от него письменные пояснения, </w:t>
      </w:r>
      <w:r w:rsidR="00414869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а </w:t>
      </w:r>
      <w:r w:rsidR="00414869">
        <w:rPr>
          <w:sz w:val="28"/>
          <w:szCs w:val="28"/>
          <w:lang w:eastAsia="en-US"/>
        </w:rPr>
        <w:t>министр транспорта</w:t>
      </w:r>
      <w:r w:rsidRPr="00947F00">
        <w:rPr>
          <w:sz w:val="28"/>
          <w:szCs w:val="28"/>
          <w:lang w:eastAsia="en-US"/>
        </w:rPr>
        <w:t xml:space="preserve"> Кировской области или его заместитель, специально</w:t>
      </w:r>
      <w:r w:rsidR="00414869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</w:t>
      </w:r>
      <w:r w:rsidR="00414869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DC1C2C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 w:rsidR="0021095D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</w:t>
      </w:r>
      <w:r w:rsidRPr="00947F00">
        <w:rPr>
          <w:sz w:val="28"/>
          <w:szCs w:val="28"/>
          <w:lang w:eastAsia="en-US"/>
        </w:rPr>
        <w:lastRenderedPageBreak/>
        <w:t>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C2C" w:rsidRPr="003A32E6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bCs/>
          <w:color w:val="000000"/>
          <w:sz w:val="28"/>
          <w:szCs w:val="28"/>
        </w:rPr>
        <w:t>20</w:t>
      </w:r>
      <w:r w:rsidR="00CD18E7">
        <w:rPr>
          <w:bCs/>
          <w:color w:val="000000"/>
          <w:sz w:val="28"/>
          <w:szCs w:val="28"/>
        </w:rPr>
        <w:t>.</w:t>
      </w:r>
      <w:r w:rsidRPr="003A32E6">
        <w:rPr>
          <w:bCs/>
          <w:color w:val="000000"/>
          <w:sz w:val="28"/>
          <w:szCs w:val="28"/>
        </w:rPr>
        <w:t xml:space="preserve">1. </w:t>
      </w:r>
      <w:r w:rsidRPr="003A32E6">
        <w:rPr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:rsidR="00DC1C2C" w:rsidRPr="003A32E6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sz w:val="28"/>
          <w:szCs w:val="28"/>
        </w:rPr>
        <w:t>20</w:t>
      </w:r>
      <w:r w:rsidR="00CD18E7">
        <w:rPr>
          <w:sz w:val="28"/>
          <w:szCs w:val="28"/>
        </w:rPr>
        <w:t>.</w:t>
      </w:r>
      <w:r w:rsidRPr="003A32E6">
        <w:rPr>
          <w:sz w:val="28"/>
          <w:szCs w:val="28"/>
        </w:rPr>
        <w:t xml:space="preserve">1.1. Информацию, изложенную в обращениях или уведомлениях, указанных в абзацах втором и пятом подпункта 14.2 и подпункте 14.5 </w:t>
      </w:r>
      <w:r w:rsidRPr="003A32E6">
        <w:rPr>
          <w:sz w:val="28"/>
          <w:szCs w:val="28"/>
        </w:rPr>
        <w:br/>
        <w:t>пункта 14 настоящего Положения.</w:t>
      </w:r>
    </w:p>
    <w:p w:rsidR="00DC1C2C" w:rsidRPr="003A32E6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sz w:val="28"/>
          <w:szCs w:val="28"/>
        </w:rPr>
        <w:t>20</w:t>
      </w:r>
      <w:r w:rsidR="00CD18E7">
        <w:rPr>
          <w:sz w:val="28"/>
          <w:szCs w:val="28"/>
        </w:rPr>
        <w:t>.</w:t>
      </w:r>
      <w:r w:rsidRPr="003A32E6">
        <w:rPr>
          <w:sz w:val="28"/>
          <w:szCs w:val="28"/>
        </w:rPr>
        <w:t xml:space="preserve">1.2. Информацию, полученную от государственных органов, органов местного самоуправления и заинтересованных организаций </w:t>
      </w:r>
      <w:r w:rsidR="001F1FB9">
        <w:rPr>
          <w:sz w:val="28"/>
          <w:szCs w:val="28"/>
        </w:rPr>
        <w:br/>
      </w:r>
      <w:r w:rsidRPr="003A32E6">
        <w:rPr>
          <w:sz w:val="28"/>
          <w:szCs w:val="28"/>
        </w:rPr>
        <w:t>на основании запросов.</w:t>
      </w:r>
    </w:p>
    <w:p w:rsidR="00DC1C2C" w:rsidRPr="003A32E6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sz w:val="28"/>
          <w:szCs w:val="28"/>
        </w:rPr>
        <w:t>20</w:t>
      </w:r>
      <w:r w:rsidR="00CD18E7">
        <w:rPr>
          <w:sz w:val="28"/>
          <w:szCs w:val="28"/>
        </w:rPr>
        <w:t>.</w:t>
      </w:r>
      <w:r w:rsidRPr="003A32E6">
        <w:rPr>
          <w:sz w:val="28"/>
          <w:szCs w:val="28"/>
        </w:rPr>
        <w:t xml:space="preserve">1.3. Мотивированный вывод по результатам предварительного рассмотрения обращений и уведомлений, указанных в абзацах втором </w:t>
      </w:r>
      <w:r w:rsidRPr="003A32E6">
        <w:rPr>
          <w:sz w:val="28"/>
          <w:szCs w:val="28"/>
        </w:rPr>
        <w:br/>
        <w:t xml:space="preserve">и пятом подпункта 14.2 и подпункте 14.5 пункта 14 настоящего Положения, </w:t>
      </w:r>
      <w:r w:rsidRPr="003A32E6">
        <w:rPr>
          <w:sz w:val="28"/>
          <w:szCs w:val="28"/>
        </w:rPr>
        <w:br/>
        <w:t xml:space="preserve">а также рекомендации для принятия одного из решений в соответствии </w:t>
      </w:r>
      <w:r w:rsidRPr="003A32E6">
        <w:rPr>
          <w:sz w:val="28"/>
          <w:szCs w:val="28"/>
        </w:rPr>
        <w:br/>
        <w:t>с пунктами 30, 33, 35 настоящ</w:t>
      </w:r>
      <w:r>
        <w:rPr>
          <w:sz w:val="28"/>
          <w:szCs w:val="28"/>
        </w:rPr>
        <w:t>его Положения или иного решения</w:t>
      </w:r>
      <w:r w:rsidRPr="003A32E6">
        <w:rPr>
          <w:sz w:val="28"/>
          <w:szCs w:val="28"/>
        </w:rPr>
        <w:t>.</w:t>
      </w:r>
    </w:p>
    <w:p w:rsidR="00DC1C2C" w:rsidRPr="00947F00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2</w:t>
      </w:r>
      <w:r w:rsidR="00CD18E7">
        <w:rPr>
          <w:sz w:val="28"/>
          <w:szCs w:val="28"/>
        </w:rPr>
        <w:t>2</w:t>
      </w:r>
      <w:r w:rsidRPr="00947F00">
        <w:rPr>
          <w:sz w:val="28"/>
          <w:szCs w:val="28"/>
        </w:rPr>
        <w:t xml:space="preserve">. Председатель комиссии при поступлении к нему в порядке, предусмотренном правовым актом </w:t>
      </w:r>
      <w:r w:rsidR="001F1FB9">
        <w:rPr>
          <w:sz w:val="28"/>
          <w:szCs w:val="28"/>
        </w:rPr>
        <w:t>министерства транспорта</w:t>
      </w:r>
      <w:r w:rsidRPr="00947F00">
        <w:rPr>
          <w:sz w:val="28"/>
          <w:szCs w:val="28"/>
        </w:rPr>
        <w:t xml:space="preserve"> Кировской области, информации, содержащей основания для проведения заседания комиссии:</w:t>
      </w:r>
    </w:p>
    <w:p w:rsidR="00DC1C2C" w:rsidRPr="004A4C2F" w:rsidRDefault="00CD18E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В</w:t>
      </w:r>
      <w:r w:rsidR="00DC1C2C" w:rsidRPr="00947F00">
        <w:rPr>
          <w:sz w:val="28"/>
          <w:szCs w:val="28"/>
        </w:rPr>
        <w:t xml:space="preserve"> 10-дневный срок назначает дату заседания комиссии, при этом дата заседания комиссии не может быть назначена позднее 20 дней</w:t>
      </w:r>
      <w:r w:rsidR="00DC1C2C"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>
        <w:rPr>
          <w:sz w:val="28"/>
          <w:szCs w:val="28"/>
        </w:rPr>
        <w:t>3</w:t>
      </w:r>
      <w:r w:rsidR="00DC1C2C" w:rsidRPr="004A4C2F">
        <w:rPr>
          <w:sz w:val="28"/>
          <w:szCs w:val="28"/>
        </w:rPr>
        <w:t xml:space="preserve"> и 2</w:t>
      </w:r>
      <w:r>
        <w:rPr>
          <w:sz w:val="28"/>
          <w:szCs w:val="28"/>
        </w:rPr>
        <w:t>4</w:t>
      </w:r>
      <w:r w:rsidR="00DC1C2C" w:rsidRPr="004A4C2F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DC1C2C" w:rsidRPr="004A4C2F" w:rsidRDefault="00CD18E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О</w:t>
      </w:r>
      <w:r w:rsidR="00DC1C2C" w:rsidRPr="004A4C2F">
        <w:rPr>
          <w:sz w:val="28"/>
          <w:szCs w:val="28"/>
        </w:rPr>
        <w:t xml:space="preserve">рганизует ознакомление государственного </w:t>
      </w:r>
      <w:r w:rsidR="00DC1C2C">
        <w:rPr>
          <w:sz w:val="28"/>
          <w:szCs w:val="28"/>
        </w:rPr>
        <w:t xml:space="preserve">гражданского </w:t>
      </w:r>
      <w:r w:rsidR="00DC1C2C" w:rsidRPr="004A4C2F">
        <w:rPr>
          <w:sz w:val="28"/>
          <w:szCs w:val="28"/>
        </w:rPr>
        <w:t xml:space="preserve">служащего, в отношении которого комиссией рассматривается вопрос </w:t>
      </w:r>
      <w:r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="00DC1C2C" w:rsidRPr="004A4C2F">
        <w:rPr>
          <w:sz w:val="28"/>
          <w:szCs w:val="28"/>
        </w:rPr>
        <w:lastRenderedPageBreak/>
        <w:t xml:space="preserve">поступившей </w:t>
      </w:r>
      <w:r>
        <w:rPr>
          <w:sz w:val="28"/>
          <w:szCs w:val="28"/>
        </w:rPr>
        <w:t>должностному лицу кадровой службы</w:t>
      </w:r>
      <w:r w:rsidR="00DC1C2C">
        <w:rPr>
          <w:sz w:val="28"/>
          <w:szCs w:val="28"/>
        </w:rPr>
        <w:t xml:space="preserve"> и с результатами </w:t>
      </w:r>
      <w:r>
        <w:rPr>
          <w:sz w:val="28"/>
          <w:szCs w:val="28"/>
        </w:rPr>
        <w:br/>
      </w:r>
      <w:r w:rsidR="00DC1C2C">
        <w:rPr>
          <w:sz w:val="28"/>
          <w:szCs w:val="28"/>
        </w:rPr>
        <w:t>ее</w:t>
      </w:r>
      <w:r w:rsidR="00DC1C2C" w:rsidRPr="004A4C2F">
        <w:rPr>
          <w:sz w:val="28"/>
          <w:szCs w:val="28"/>
        </w:rPr>
        <w:t xml:space="preserve"> проверки</w:t>
      </w:r>
      <w:r w:rsidR="00412859">
        <w:rPr>
          <w:sz w:val="28"/>
          <w:szCs w:val="28"/>
        </w:rPr>
        <w:t>.</w:t>
      </w:r>
    </w:p>
    <w:p w:rsidR="00DC1C2C" w:rsidRPr="004A4C2F" w:rsidRDefault="00412859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 Р</w:t>
      </w:r>
      <w:r w:rsidR="00DC1C2C" w:rsidRPr="004A4C2F">
        <w:rPr>
          <w:sz w:val="28"/>
          <w:szCs w:val="28"/>
        </w:rPr>
        <w:t xml:space="preserve">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="001F1FB9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DC1C2C" w:rsidRPr="00CF366E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CF366E">
        <w:rPr>
          <w:sz w:val="28"/>
          <w:szCs w:val="28"/>
        </w:rPr>
        <w:t>2</w:t>
      </w:r>
      <w:r w:rsidR="00412859">
        <w:rPr>
          <w:sz w:val="28"/>
          <w:szCs w:val="28"/>
        </w:rPr>
        <w:t>3</w:t>
      </w:r>
      <w:r w:rsidRPr="00CF366E">
        <w:rPr>
          <w:sz w:val="28"/>
          <w:szCs w:val="28"/>
        </w:rPr>
        <w:t xml:space="preserve">. Заседание комиссии по рассмотрению заявлений, указанных </w:t>
      </w:r>
      <w:r w:rsidR="0021095D">
        <w:rPr>
          <w:sz w:val="28"/>
          <w:szCs w:val="28"/>
        </w:rPr>
        <w:br/>
      </w:r>
      <w:r w:rsidRPr="00CF366E">
        <w:rPr>
          <w:sz w:val="28"/>
          <w:szCs w:val="28"/>
        </w:rPr>
        <w:t xml:space="preserve">в абзацах третьем и четвертом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="0021095D">
        <w:rPr>
          <w:sz w:val="28"/>
          <w:szCs w:val="28"/>
        </w:rPr>
        <w:br/>
      </w:r>
      <w:r w:rsidRPr="00CF366E">
        <w:rPr>
          <w:sz w:val="28"/>
          <w:szCs w:val="28"/>
        </w:rPr>
        <w:t>об имуществе и обязательствах имущественного характера.</w:t>
      </w:r>
    </w:p>
    <w:p w:rsidR="00DC1C2C" w:rsidRPr="00CF366E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CF366E">
        <w:rPr>
          <w:sz w:val="28"/>
          <w:szCs w:val="28"/>
        </w:rPr>
        <w:t>2</w:t>
      </w:r>
      <w:r w:rsidR="00412859">
        <w:rPr>
          <w:sz w:val="28"/>
          <w:szCs w:val="28"/>
        </w:rPr>
        <w:t>4</w:t>
      </w:r>
      <w:r w:rsidRPr="00CF366E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DC1C2C" w:rsidRPr="00CF366E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CF366E">
        <w:rPr>
          <w:sz w:val="28"/>
          <w:szCs w:val="28"/>
        </w:rPr>
        <w:t>2</w:t>
      </w:r>
      <w:r w:rsidR="00412859">
        <w:rPr>
          <w:sz w:val="28"/>
          <w:szCs w:val="28"/>
        </w:rPr>
        <w:t>5</w:t>
      </w:r>
      <w:r w:rsidRPr="00CF366E">
        <w:rPr>
          <w:sz w:val="28"/>
          <w:szCs w:val="28"/>
        </w:rPr>
        <w:t xml:space="preserve">. 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службы. </w:t>
      </w:r>
    </w:p>
    <w:p w:rsidR="00DC1C2C" w:rsidRPr="00CF366E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государственный гражданский служащий или гражданин указывает </w:t>
      </w:r>
      <w:r w:rsidR="0021095D"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 xml:space="preserve">в обращении, заявлении или уведомлении, представляемых в соответствии </w:t>
      </w:r>
      <w:r w:rsidR="0021095D"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 xml:space="preserve">с </w:t>
      </w:r>
      <w:hyperlink r:id="rId10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14.2 пункта 14 настоящего Положения.</w:t>
      </w:r>
    </w:p>
    <w:p w:rsidR="00DC1C2C" w:rsidRPr="00CF366E" w:rsidRDefault="00DC1C2C" w:rsidP="003A32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366E">
        <w:rPr>
          <w:rFonts w:ascii="Times New Roman" w:hAnsi="Times New Roman" w:cs="Times New Roman"/>
          <w:sz w:val="28"/>
          <w:szCs w:val="28"/>
        </w:rPr>
        <w:t>2</w:t>
      </w:r>
      <w:r w:rsidR="007072CD">
        <w:rPr>
          <w:rFonts w:ascii="Times New Roman" w:hAnsi="Times New Roman" w:cs="Times New Roman"/>
          <w:sz w:val="28"/>
          <w:szCs w:val="28"/>
        </w:rPr>
        <w:t>6</w:t>
      </w:r>
      <w:r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Pr="00CF366E">
        <w:rPr>
          <w:rFonts w:ascii="Times New Roman" w:hAnsi="Times New Roman" w:cs="Times New Roman"/>
          <w:sz w:val="28"/>
          <w:szCs w:val="28"/>
          <w:lang w:eastAsia="en-US"/>
        </w:rPr>
        <w:t>Заседания комиссии могут проводиться в отсутствие государственного гражданского служащего или гражданина в случае:</w:t>
      </w:r>
    </w:p>
    <w:p w:rsidR="00DC1C2C" w:rsidRPr="00CF366E" w:rsidRDefault="007072CD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26.1. Ес</w:t>
      </w:r>
      <w:r w:rsidR="00DC1C2C" w:rsidRPr="00CF366E">
        <w:rPr>
          <w:sz w:val="28"/>
          <w:szCs w:val="28"/>
          <w:lang w:eastAsia="en-US"/>
        </w:rPr>
        <w:t xml:space="preserve">ли в обращении, заявлении или уведомлении, предусмотренных </w:t>
      </w:r>
      <w:hyperlink r:id="rId11" w:history="1">
        <w:r w:rsidR="00DC1C2C" w:rsidRPr="00CF366E">
          <w:rPr>
            <w:sz w:val="28"/>
            <w:szCs w:val="28"/>
            <w:lang w:eastAsia="en-US"/>
          </w:rPr>
          <w:t>подпунктом</w:t>
        </w:r>
      </w:hyperlink>
      <w:r w:rsidR="00DC1C2C" w:rsidRPr="00CF366E">
        <w:rPr>
          <w:sz w:val="28"/>
          <w:szCs w:val="28"/>
          <w:lang w:eastAsia="en-US"/>
        </w:rPr>
        <w:t xml:space="preserve"> 14.2 пункта 14</w:t>
      </w:r>
      <w:r w:rsidR="00DC1C2C">
        <w:rPr>
          <w:sz w:val="28"/>
          <w:szCs w:val="28"/>
          <w:lang w:eastAsia="en-US"/>
        </w:rPr>
        <w:t xml:space="preserve"> </w:t>
      </w:r>
      <w:r w:rsidR="00DC1C2C" w:rsidRPr="00CF366E">
        <w:rPr>
          <w:sz w:val="28"/>
          <w:szCs w:val="28"/>
          <w:lang w:eastAsia="en-US"/>
        </w:rPr>
        <w:t xml:space="preserve">настоящего Положения, не содержится указания </w:t>
      </w:r>
      <w:r w:rsidR="0021095D">
        <w:rPr>
          <w:sz w:val="28"/>
          <w:szCs w:val="28"/>
          <w:lang w:eastAsia="en-US"/>
        </w:rPr>
        <w:br/>
      </w:r>
      <w:r w:rsidR="00DC1C2C" w:rsidRPr="00CF366E">
        <w:rPr>
          <w:sz w:val="28"/>
          <w:szCs w:val="28"/>
          <w:lang w:eastAsia="en-US"/>
        </w:rPr>
        <w:t>о намерении государственного гражданского служащего или гражданина лично присутствовать на заседании комиссии</w:t>
      </w:r>
      <w:r>
        <w:rPr>
          <w:sz w:val="28"/>
          <w:szCs w:val="28"/>
          <w:lang w:eastAsia="en-US"/>
        </w:rPr>
        <w:t>.</w:t>
      </w:r>
    </w:p>
    <w:p w:rsidR="00DC1C2C" w:rsidRPr="00C564EC" w:rsidRDefault="007072CD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26.2. Е</w:t>
      </w:r>
      <w:r w:rsidR="00DC1C2C" w:rsidRPr="00CF366E">
        <w:rPr>
          <w:sz w:val="28"/>
          <w:szCs w:val="28"/>
          <w:lang w:eastAsia="en-US"/>
        </w:rPr>
        <w:t>сли государственный гражданский служащий или гражданин, намеревающи</w:t>
      </w:r>
      <w:r w:rsidR="00DC1C2C">
        <w:rPr>
          <w:sz w:val="28"/>
          <w:szCs w:val="28"/>
          <w:lang w:eastAsia="en-US"/>
        </w:rPr>
        <w:t>й</w:t>
      </w:r>
      <w:r w:rsidR="00DC1C2C" w:rsidRPr="00CF366E">
        <w:rPr>
          <w:sz w:val="28"/>
          <w:szCs w:val="28"/>
          <w:lang w:eastAsia="en-US"/>
        </w:rPr>
        <w:t xml:space="preserve">ся лично присутствовать на заседании комиссии </w:t>
      </w:r>
      <w:r w:rsidR="001F1FB9">
        <w:rPr>
          <w:sz w:val="28"/>
          <w:szCs w:val="28"/>
          <w:lang w:eastAsia="en-US"/>
        </w:rPr>
        <w:br/>
      </w:r>
      <w:r w:rsidR="00DC1C2C" w:rsidRPr="00CF366E">
        <w:rPr>
          <w:sz w:val="28"/>
          <w:szCs w:val="28"/>
          <w:lang w:eastAsia="en-US"/>
        </w:rPr>
        <w:t>и надлежащим образом изв</w:t>
      </w:r>
      <w:r w:rsidR="00DC1C2C">
        <w:rPr>
          <w:sz w:val="28"/>
          <w:szCs w:val="28"/>
          <w:lang w:eastAsia="en-US"/>
        </w:rPr>
        <w:t>ещенный</w:t>
      </w:r>
      <w:r w:rsidR="00DC1C2C" w:rsidRPr="00CF366E">
        <w:rPr>
          <w:sz w:val="28"/>
          <w:szCs w:val="28"/>
          <w:lang w:eastAsia="en-US"/>
        </w:rPr>
        <w:t xml:space="preserve"> о времени и </w:t>
      </w:r>
      <w:r w:rsidR="00DC1C2C">
        <w:rPr>
          <w:sz w:val="28"/>
          <w:szCs w:val="28"/>
          <w:lang w:eastAsia="en-US"/>
        </w:rPr>
        <w:t xml:space="preserve">месте его проведения, </w:t>
      </w:r>
      <w:r w:rsidR="001F1FB9">
        <w:rPr>
          <w:sz w:val="28"/>
          <w:szCs w:val="28"/>
          <w:lang w:eastAsia="en-US"/>
        </w:rPr>
        <w:br/>
      </w:r>
      <w:r w:rsidR="00DC1C2C">
        <w:rPr>
          <w:sz w:val="28"/>
          <w:szCs w:val="28"/>
          <w:lang w:eastAsia="en-US"/>
        </w:rPr>
        <w:t>не явился</w:t>
      </w:r>
      <w:r w:rsidR="00DC1C2C"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7072CD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государственного </w:t>
      </w:r>
      <w:r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 xml:space="preserve">служащего или гражданина, замещавшего должность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7072CD">
        <w:rPr>
          <w:sz w:val="28"/>
          <w:szCs w:val="28"/>
        </w:rPr>
        <w:t>8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7072CD"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A4C2F">
        <w:rPr>
          <w:sz w:val="28"/>
          <w:szCs w:val="28"/>
        </w:rPr>
        <w:t>2</w:t>
      </w:r>
      <w:r w:rsidR="007072CD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.1. Установить, что сведения, представленные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в соответствии с подпунктом 1.1 пункта 1 Положения, утвержденного Указом Губернатора </w:t>
      </w:r>
      <w:r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от 15.12.2009 № 120, являются достоверными и полными.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7072CD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.2. Установить, что сведения, представленные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 в соответствии с подпунктом</w:t>
      </w:r>
      <w:r>
        <w:rPr>
          <w:sz w:val="28"/>
          <w:szCs w:val="28"/>
        </w:rPr>
        <w:t xml:space="preserve"> 1.1 пункта 1 Положения,</w:t>
      </w:r>
      <w:r w:rsidRPr="004A4C2F">
        <w:rPr>
          <w:sz w:val="28"/>
          <w:szCs w:val="28"/>
        </w:rPr>
        <w:t xml:space="preserve"> утвержденного Указом Губернатора </w:t>
      </w:r>
      <w:r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 xml:space="preserve">области </w:t>
      </w:r>
      <w:r w:rsidR="00B204C2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от 15.12.2009 № 120, являются недостоверными и (или) неполными. В этом случае комиссия рекомендует </w:t>
      </w:r>
      <w:r w:rsidR="00B204C2">
        <w:rPr>
          <w:sz w:val="28"/>
          <w:szCs w:val="28"/>
        </w:rPr>
        <w:t>министру транспорта</w:t>
      </w:r>
      <w:r w:rsidRPr="004A4C2F">
        <w:rPr>
          <w:sz w:val="28"/>
          <w:szCs w:val="28"/>
        </w:rPr>
        <w:t xml:space="preserve"> Кировской области применить к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DC1C2C" w:rsidRPr="004A4C2F" w:rsidRDefault="007072CD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C1C2C" w:rsidRPr="004A4C2F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DC1C2C" w:rsidRPr="004A4C2F" w:rsidRDefault="007072CD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DC1C2C" w:rsidRPr="004A4C2F">
        <w:rPr>
          <w:sz w:val="28"/>
          <w:szCs w:val="28"/>
        </w:rPr>
        <w:t xml:space="preserve">.1. Установить, что государственный </w:t>
      </w:r>
      <w:r w:rsidR="00DC1C2C">
        <w:rPr>
          <w:sz w:val="28"/>
          <w:szCs w:val="28"/>
        </w:rPr>
        <w:t xml:space="preserve">гражданский </w:t>
      </w:r>
      <w:r w:rsidR="00DC1C2C" w:rsidRPr="004A4C2F">
        <w:rPr>
          <w:sz w:val="28"/>
          <w:szCs w:val="28"/>
        </w:rPr>
        <w:t xml:space="preserve">служащий соблюдал требования к служебному поведению и (или) требования </w:t>
      </w:r>
      <w:r w:rsidR="008B2A0B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>об урегулировании конфликта интересов.</w:t>
      </w:r>
    </w:p>
    <w:p w:rsidR="00DC1C2C" w:rsidRPr="004A4C2F" w:rsidRDefault="007072CD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C1C2C" w:rsidRPr="004A4C2F">
        <w:rPr>
          <w:sz w:val="28"/>
          <w:szCs w:val="28"/>
        </w:rPr>
        <w:t xml:space="preserve">.2. Установить, что государственный </w:t>
      </w:r>
      <w:r w:rsidR="00DC1C2C">
        <w:rPr>
          <w:sz w:val="28"/>
          <w:szCs w:val="28"/>
        </w:rPr>
        <w:t xml:space="preserve">гражданский </w:t>
      </w:r>
      <w:r w:rsidR="00DC1C2C" w:rsidRPr="004A4C2F">
        <w:rPr>
          <w:sz w:val="28"/>
          <w:szCs w:val="28"/>
        </w:rPr>
        <w:t xml:space="preserve">служащий </w:t>
      </w:r>
      <w:r w:rsidR="0021095D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 xml:space="preserve">не соблюдал требования к служебному поведению и (или) требования </w:t>
      </w:r>
      <w:r w:rsidR="0021095D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="00B204C2">
        <w:rPr>
          <w:sz w:val="28"/>
          <w:szCs w:val="28"/>
        </w:rPr>
        <w:t>министру транспорта</w:t>
      </w:r>
      <w:r w:rsidR="00DC1C2C" w:rsidRPr="004A4C2F">
        <w:rPr>
          <w:sz w:val="28"/>
          <w:szCs w:val="28"/>
        </w:rPr>
        <w:t xml:space="preserve"> Кировской области указать государственному </w:t>
      </w:r>
      <w:r w:rsidR="00DC1C2C">
        <w:rPr>
          <w:sz w:val="28"/>
          <w:szCs w:val="28"/>
        </w:rPr>
        <w:t xml:space="preserve">гражданскому </w:t>
      </w:r>
      <w:r w:rsidR="00DC1C2C"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</w:t>
      </w:r>
      <w:r w:rsidR="00DC1C2C">
        <w:rPr>
          <w:sz w:val="28"/>
          <w:szCs w:val="28"/>
        </w:rPr>
        <w:t xml:space="preserve">гражданскому </w:t>
      </w:r>
      <w:r w:rsidR="00DC1C2C"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1</w:t>
      </w:r>
      <w:r w:rsidRPr="004A4C2F">
        <w:rPr>
          <w:sz w:val="28"/>
          <w:szCs w:val="28"/>
        </w:rPr>
        <w:t>.1. Дать гражданину согласие на замещение должности на условиях трудового договора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.2. Отказать гражданину в даче согласия на замещение должности </w:t>
      </w:r>
      <w:r w:rsidR="001C7E5E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и мотивировать свой отказ. 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72CD">
        <w:rPr>
          <w:sz w:val="28"/>
          <w:szCs w:val="28"/>
        </w:rPr>
        <w:t>2</w:t>
      </w:r>
      <w:r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2</w:t>
      </w:r>
      <w:r w:rsidRPr="004A4C2F">
        <w:rPr>
          <w:sz w:val="28"/>
          <w:szCs w:val="28"/>
        </w:rPr>
        <w:t xml:space="preserve">.1. Признать, что причина непредставления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2</w:t>
      </w:r>
      <w:r w:rsidRPr="004A4C2F">
        <w:rPr>
          <w:sz w:val="28"/>
          <w:szCs w:val="28"/>
        </w:rPr>
        <w:t xml:space="preserve">.2. Признать, что причина непредставления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 xml:space="preserve">служащему принять меры </w:t>
      </w:r>
      <w:r w:rsidR="001C7E5E">
        <w:rPr>
          <w:sz w:val="28"/>
          <w:szCs w:val="28"/>
        </w:rPr>
        <w:br/>
      </w:r>
      <w:r w:rsidRPr="004A4C2F">
        <w:rPr>
          <w:sz w:val="28"/>
          <w:szCs w:val="28"/>
        </w:rPr>
        <w:t>по представлению указанных сведений.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2.</w:t>
      </w:r>
      <w:r w:rsidRPr="004A4C2F">
        <w:rPr>
          <w:sz w:val="28"/>
          <w:szCs w:val="28"/>
        </w:rPr>
        <w:t xml:space="preserve">3. Признать, что причина непредставления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>
        <w:rPr>
          <w:sz w:val="28"/>
          <w:szCs w:val="28"/>
        </w:rPr>
        <w:t xml:space="preserve">иссия рекомендует </w:t>
      </w:r>
      <w:r w:rsidR="00D92CCA">
        <w:rPr>
          <w:sz w:val="28"/>
          <w:szCs w:val="28"/>
        </w:rPr>
        <w:t>министру транспорта</w:t>
      </w:r>
      <w:r w:rsidRPr="004A4C2F">
        <w:rPr>
          <w:sz w:val="28"/>
          <w:szCs w:val="28"/>
        </w:rPr>
        <w:t xml:space="preserve"> Кировской области применить к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. </w:t>
      </w:r>
      <w:r w:rsidRPr="004A4C2F">
        <w:rPr>
          <w:spacing w:val="-2"/>
          <w:sz w:val="28"/>
          <w:szCs w:val="28"/>
        </w:rPr>
        <w:t>По итогам рассмотрения вопроса, указанного в абзаце четвертом подпункта 14.2</w:t>
      </w:r>
      <w:r w:rsidRPr="004A4C2F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3</w:t>
      </w:r>
      <w:r w:rsidRPr="004A4C2F">
        <w:rPr>
          <w:sz w:val="28"/>
          <w:szCs w:val="28"/>
        </w:rPr>
        <w:t>.1. Признать, что обстоятельства, препятствующие выполнению требований Федерального закона от 07.05.2013 № 79-ФЗ, являются объективными и уважительными.</w:t>
      </w:r>
    </w:p>
    <w:p w:rsidR="00DC1C2C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CD"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.2.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</w:t>
      </w:r>
      <w:r w:rsidR="00D92CCA">
        <w:rPr>
          <w:sz w:val="28"/>
          <w:szCs w:val="28"/>
        </w:rPr>
        <w:lastRenderedPageBreak/>
        <w:t>министру транспорта</w:t>
      </w:r>
      <w:r w:rsidRPr="004A4C2F">
        <w:rPr>
          <w:sz w:val="28"/>
          <w:szCs w:val="28"/>
        </w:rPr>
        <w:t xml:space="preserve"> Кировской области применить к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DC1C2C" w:rsidRPr="00EE79FA" w:rsidRDefault="00DC1C2C" w:rsidP="003A32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79FA">
        <w:rPr>
          <w:rFonts w:ascii="Times New Roman" w:hAnsi="Times New Roman" w:cs="Times New Roman"/>
          <w:sz w:val="28"/>
          <w:szCs w:val="28"/>
        </w:rPr>
        <w:t>3</w:t>
      </w:r>
      <w:r w:rsidR="007072CD">
        <w:rPr>
          <w:rFonts w:ascii="Times New Roman" w:hAnsi="Times New Roman" w:cs="Times New Roman"/>
          <w:sz w:val="28"/>
          <w:szCs w:val="28"/>
        </w:rPr>
        <w:t>4</w:t>
      </w:r>
      <w:r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Pr="00EE79FA">
        <w:rPr>
          <w:rFonts w:ascii="Times New Roman" w:hAnsi="Times New Roman" w:cs="Times New Roman"/>
          <w:spacing w:val="-2"/>
          <w:sz w:val="28"/>
          <w:szCs w:val="28"/>
        </w:rPr>
        <w:t>абзаце пятом подпункта 14.2</w:t>
      </w:r>
      <w:r w:rsidRPr="00EE79FA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DC1C2C" w:rsidRPr="00EE79FA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7072CD">
        <w:rPr>
          <w:sz w:val="28"/>
          <w:szCs w:val="28"/>
          <w:lang w:eastAsia="en-US"/>
        </w:rPr>
        <w:t>4</w:t>
      </w:r>
      <w:r w:rsidRPr="00EE79FA">
        <w:rPr>
          <w:sz w:val="28"/>
          <w:szCs w:val="28"/>
          <w:lang w:eastAsia="en-US"/>
        </w:rPr>
        <w:t>.1. Признать, что при исполнении государственным гражданским служащим должностных обязанностей конфликт интересов отсутствует.</w:t>
      </w:r>
    </w:p>
    <w:p w:rsidR="00DC1C2C" w:rsidRPr="00EE79FA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1A72BB">
        <w:rPr>
          <w:sz w:val="28"/>
          <w:szCs w:val="28"/>
          <w:lang w:eastAsia="en-US"/>
        </w:rPr>
        <w:t>4</w:t>
      </w:r>
      <w:r w:rsidRPr="00EE79FA">
        <w:rPr>
          <w:sz w:val="28"/>
          <w:szCs w:val="28"/>
          <w:lang w:eastAsia="en-US"/>
        </w:rPr>
        <w:t xml:space="preserve">.2.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гражданскому служащему </w:t>
      </w:r>
      <w:r w:rsidR="00D92CCA">
        <w:rPr>
          <w:sz w:val="28"/>
          <w:szCs w:val="28"/>
          <w:lang w:eastAsia="en-US"/>
        </w:rPr>
        <w:br/>
      </w:r>
      <w:r w:rsidRPr="00EE79FA">
        <w:rPr>
          <w:sz w:val="28"/>
          <w:szCs w:val="28"/>
          <w:lang w:eastAsia="en-US"/>
        </w:rPr>
        <w:t xml:space="preserve">и (или) </w:t>
      </w:r>
      <w:r w:rsidR="00D92CCA">
        <w:rPr>
          <w:sz w:val="28"/>
          <w:szCs w:val="28"/>
          <w:lang w:eastAsia="en-US"/>
        </w:rPr>
        <w:t>министру транспорта</w:t>
      </w:r>
      <w:r w:rsidRPr="00EE79FA">
        <w:rPr>
          <w:sz w:val="28"/>
          <w:szCs w:val="28"/>
          <w:lang w:eastAsia="en-US"/>
        </w:rPr>
        <w:t xml:space="preserve"> Кировской области принять меры </w:t>
      </w:r>
      <w:r w:rsidR="00D92CCA">
        <w:rPr>
          <w:sz w:val="28"/>
          <w:szCs w:val="28"/>
          <w:lang w:eastAsia="en-US"/>
        </w:rPr>
        <w:br/>
      </w:r>
      <w:r w:rsidRPr="00EE79FA">
        <w:rPr>
          <w:sz w:val="28"/>
          <w:szCs w:val="28"/>
          <w:lang w:eastAsia="en-US"/>
        </w:rPr>
        <w:t xml:space="preserve">по урегулированию конфликта интересов или по недопущению </w:t>
      </w:r>
      <w:r w:rsidR="00D92CCA">
        <w:rPr>
          <w:sz w:val="28"/>
          <w:szCs w:val="28"/>
          <w:lang w:eastAsia="en-US"/>
        </w:rPr>
        <w:br/>
      </w:r>
      <w:r w:rsidRPr="00EE79FA">
        <w:rPr>
          <w:sz w:val="28"/>
          <w:szCs w:val="28"/>
          <w:lang w:eastAsia="en-US"/>
        </w:rPr>
        <w:t>его возникновения.</w:t>
      </w:r>
    </w:p>
    <w:p w:rsidR="00DC1C2C" w:rsidRPr="009379C2" w:rsidRDefault="00DC1C2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1A72BB">
        <w:rPr>
          <w:sz w:val="28"/>
          <w:szCs w:val="28"/>
          <w:lang w:eastAsia="en-US"/>
        </w:rPr>
        <w:t>4</w:t>
      </w:r>
      <w:r w:rsidRPr="00EE79FA">
        <w:rPr>
          <w:sz w:val="28"/>
          <w:szCs w:val="28"/>
          <w:lang w:eastAsia="en-US"/>
        </w:rPr>
        <w:t xml:space="preserve">.3. Признать, что государственный гражданский служащий </w:t>
      </w:r>
      <w:r w:rsidR="00CF1728">
        <w:rPr>
          <w:sz w:val="28"/>
          <w:szCs w:val="28"/>
          <w:lang w:eastAsia="en-US"/>
        </w:rPr>
        <w:br/>
      </w:r>
      <w:r w:rsidRPr="00EE79FA">
        <w:rPr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="00503573">
        <w:rPr>
          <w:sz w:val="28"/>
          <w:szCs w:val="28"/>
          <w:lang w:eastAsia="en-US"/>
        </w:rPr>
        <w:t>министру транспорта Кировской области</w:t>
      </w:r>
      <w:r w:rsidRPr="00EE79FA">
        <w:rPr>
          <w:sz w:val="28"/>
          <w:szCs w:val="28"/>
          <w:lang w:eastAsia="en-US"/>
        </w:rPr>
        <w:t xml:space="preserve"> применить к государственному гражданскому служащему конкретную меру ответственности.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2BB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</w:t>
      </w:r>
      <w:r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4A4C2F">
        <w:rPr>
          <w:sz w:val="28"/>
          <w:szCs w:val="28"/>
        </w:rPr>
        <w:t xml:space="preserve"> </w:t>
      </w:r>
      <w:r w:rsidR="00B6696E">
        <w:rPr>
          <w:sz w:val="28"/>
          <w:szCs w:val="28"/>
        </w:rPr>
        <w:br/>
      </w:r>
      <w:r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2BB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.1. Признать, что сведения, представленные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 в соответствии с частью 1 статьи 3 Федерального закона от 03.12.2012 № 230-ФЗ, являются достоверными и полными.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2BB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Признать, что сведения, представленные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</w:t>
      </w:r>
      <w:r w:rsidR="00206171">
        <w:rPr>
          <w:sz w:val="28"/>
          <w:szCs w:val="28"/>
        </w:rPr>
        <w:t>министру транспорта</w:t>
      </w:r>
      <w:r w:rsidRPr="004A4C2F">
        <w:rPr>
          <w:sz w:val="28"/>
          <w:szCs w:val="28"/>
        </w:rPr>
        <w:t xml:space="preserve"> Кировской области применить к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lastRenderedPageBreak/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1A72BB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службы, одно из следующих решений: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1A72BB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.1. Дать согласие на замещение им должности </w:t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 xml:space="preserve"> либо </w:t>
      </w:r>
      <w:r w:rsidR="00EC4409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на выполнение работы на условиях гражданско-правового договора </w:t>
      </w:r>
      <w:r w:rsidR="008B2A0B">
        <w:rPr>
          <w:sz w:val="28"/>
          <w:szCs w:val="28"/>
        </w:rPr>
        <w:br/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>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1A72BB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 xml:space="preserve"> и (или) выполнение </w:t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2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</w:t>
      </w:r>
      <w:r w:rsidRPr="0040446C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№ 273-ФЗ «О противодействии коррупции». В этом случае комиссия рекомендует </w:t>
      </w:r>
      <w:r w:rsidR="00206171">
        <w:rPr>
          <w:sz w:val="28"/>
          <w:szCs w:val="28"/>
        </w:rPr>
        <w:t>министру транспорта</w:t>
      </w:r>
      <w:r w:rsidRPr="004A4C2F">
        <w:rPr>
          <w:sz w:val="28"/>
          <w:szCs w:val="28"/>
        </w:rPr>
        <w:t xml:space="preserve"> Кировской области проинформировать </w:t>
      </w:r>
      <w:r w:rsidR="008B2A0B">
        <w:rPr>
          <w:sz w:val="28"/>
          <w:szCs w:val="28"/>
        </w:rPr>
        <w:br/>
      </w:r>
      <w:r w:rsidRPr="004A4C2F">
        <w:rPr>
          <w:sz w:val="28"/>
          <w:szCs w:val="28"/>
        </w:rPr>
        <w:t>об указанных обстоятельствах органы прокуратуры и уведомившую организацию.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1A72BB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4A4C2F">
        <w:rPr>
          <w:sz w:val="28"/>
          <w:szCs w:val="28"/>
        </w:rPr>
        <w:br/>
      </w:r>
      <w:r w:rsidRPr="00EE79FA">
        <w:rPr>
          <w:sz w:val="28"/>
          <w:szCs w:val="28"/>
        </w:rPr>
        <w:t>пунктами 28 – 35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1A72BB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По итогам рассмотрения вопроса, предусмотренного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подпунктом 14.3 пункта 14 настоящего Положения, комиссия принимает соответствующее решение.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1A72BB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</w:t>
      </w:r>
      <w:r w:rsidR="00206171">
        <w:rPr>
          <w:sz w:val="28"/>
          <w:szCs w:val="28"/>
        </w:rPr>
        <w:t>министерства транспорта Кировской области</w:t>
      </w:r>
      <w:r w:rsidRPr="004A4C2F">
        <w:rPr>
          <w:sz w:val="28"/>
          <w:szCs w:val="28"/>
        </w:rPr>
        <w:t xml:space="preserve">, </w:t>
      </w:r>
      <w:r w:rsidRPr="004A4C2F">
        <w:rPr>
          <w:sz w:val="28"/>
          <w:szCs w:val="28"/>
        </w:rPr>
        <w:lastRenderedPageBreak/>
        <w:t xml:space="preserve">решений или поручений </w:t>
      </w:r>
      <w:r w:rsidR="00206171">
        <w:rPr>
          <w:sz w:val="28"/>
          <w:szCs w:val="28"/>
        </w:rPr>
        <w:t>министра транспорта Кировской области</w:t>
      </w:r>
      <w:r w:rsidRPr="004A4C2F">
        <w:rPr>
          <w:sz w:val="28"/>
          <w:szCs w:val="28"/>
        </w:rPr>
        <w:t xml:space="preserve">, которые </w:t>
      </w:r>
      <w:r w:rsidR="002B1797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206171">
        <w:rPr>
          <w:sz w:val="28"/>
          <w:szCs w:val="28"/>
        </w:rPr>
        <w:t>министру транспорта Кировской области</w:t>
      </w:r>
      <w:r w:rsidRPr="004A4C2F">
        <w:rPr>
          <w:sz w:val="28"/>
          <w:szCs w:val="28"/>
        </w:rPr>
        <w:t>.</w:t>
      </w:r>
    </w:p>
    <w:p w:rsidR="00DC1C2C" w:rsidRPr="004A4C2F" w:rsidRDefault="001A72B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C1C2C" w:rsidRPr="004A4C2F">
        <w:rPr>
          <w:sz w:val="28"/>
          <w:szCs w:val="28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206171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>на заседании членов комиссии.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640A19">
        <w:rPr>
          <w:sz w:val="28"/>
          <w:szCs w:val="28"/>
        </w:rPr>
        <w:t>министра транспорта Кировской области</w:t>
      </w:r>
      <w:r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>. В протоколе заседания комиссии указываются: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 государственного</w:t>
      </w:r>
      <w:r>
        <w:rPr>
          <w:sz w:val="28"/>
          <w:szCs w:val="28"/>
        </w:rPr>
        <w:t xml:space="preserve"> гражданского</w:t>
      </w:r>
      <w:r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 xml:space="preserve">.3. Предъявляемые к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>.4. Содержание пояснений государственного</w:t>
      </w:r>
      <w:r>
        <w:rPr>
          <w:sz w:val="28"/>
          <w:szCs w:val="28"/>
        </w:rPr>
        <w:t xml:space="preserve"> гражданского</w:t>
      </w:r>
      <w:r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 xml:space="preserve">.5 Фамилии, имена, отчества выступивших на заседании лиц </w:t>
      </w:r>
      <w:r w:rsidR="00640A19">
        <w:rPr>
          <w:sz w:val="28"/>
          <w:szCs w:val="28"/>
        </w:rPr>
        <w:br/>
      </w:r>
      <w:r w:rsidRPr="004A4C2F">
        <w:rPr>
          <w:sz w:val="28"/>
          <w:szCs w:val="28"/>
        </w:rPr>
        <w:t>и краткое изложение их выступлений.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640A19">
        <w:rPr>
          <w:sz w:val="28"/>
          <w:szCs w:val="28"/>
        </w:rPr>
        <w:t>министерство транспорта</w:t>
      </w:r>
      <w:r>
        <w:rPr>
          <w:sz w:val="28"/>
          <w:szCs w:val="28"/>
        </w:rPr>
        <w:t xml:space="preserve"> Кировской области</w:t>
      </w:r>
      <w:r w:rsidRPr="004A4C2F">
        <w:rPr>
          <w:sz w:val="28"/>
          <w:szCs w:val="28"/>
        </w:rPr>
        <w:t>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>.7. Другие сведения.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2</w:t>
      </w:r>
      <w:r w:rsidRPr="004A4C2F">
        <w:rPr>
          <w:sz w:val="28"/>
          <w:szCs w:val="28"/>
        </w:rPr>
        <w:t>.8. Результаты голосования.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3</w:t>
      </w:r>
      <w:r w:rsidRPr="004A4C2F">
        <w:rPr>
          <w:sz w:val="28"/>
          <w:szCs w:val="28"/>
        </w:rPr>
        <w:t>.9. Решение и обоснование его принятия.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3</w:t>
      </w:r>
      <w:r w:rsidRPr="004A4C2F">
        <w:rPr>
          <w:sz w:val="28"/>
          <w:szCs w:val="28"/>
        </w:rPr>
        <w:t>. Член комиссии, не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согласный с е</w:t>
      </w:r>
      <w:r>
        <w:rPr>
          <w:sz w:val="28"/>
          <w:szCs w:val="28"/>
        </w:rPr>
        <w:t>е</w:t>
      </w:r>
      <w:r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</w:t>
      </w:r>
      <w:r>
        <w:rPr>
          <w:sz w:val="28"/>
          <w:szCs w:val="28"/>
        </w:rPr>
        <w:t xml:space="preserve"> гражданский</w:t>
      </w:r>
      <w:r w:rsidRPr="004A4C2F">
        <w:rPr>
          <w:sz w:val="28"/>
          <w:szCs w:val="28"/>
        </w:rPr>
        <w:t xml:space="preserve"> служащий.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. Копии протокола заседания комиссии в </w:t>
      </w:r>
      <w:r w:rsidRPr="00292AA0">
        <w:rPr>
          <w:sz w:val="28"/>
          <w:szCs w:val="28"/>
        </w:rPr>
        <w:t>7-дневный срок</w:t>
      </w:r>
      <w:r w:rsidRPr="004A4C2F">
        <w:rPr>
          <w:sz w:val="28"/>
          <w:szCs w:val="28"/>
        </w:rPr>
        <w:t xml:space="preserve"> со дня заседания направляются </w:t>
      </w:r>
      <w:r w:rsidR="00640A19">
        <w:rPr>
          <w:sz w:val="28"/>
          <w:szCs w:val="28"/>
        </w:rPr>
        <w:t>министру транспорта Кировской области</w:t>
      </w:r>
      <w:r w:rsidRPr="004A4C2F">
        <w:rPr>
          <w:sz w:val="28"/>
          <w:szCs w:val="28"/>
        </w:rPr>
        <w:t xml:space="preserve">, полностью или в виде выписок из него –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</w:t>
      </w:r>
      <w:r w:rsidR="00640A19">
        <w:rPr>
          <w:sz w:val="28"/>
          <w:szCs w:val="28"/>
        </w:rPr>
        <w:t>Министр транспорта Кировской области</w:t>
      </w:r>
      <w:r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</w:t>
      </w:r>
      <w:r w:rsidR="002B1797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2B1797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рассмотрении рекомендаций комиссии и принятом решении </w:t>
      </w:r>
      <w:r w:rsidR="00640A19">
        <w:rPr>
          <w:sz w:val="28"/>
          <w:szCs w:val="28"/>
        </w:rPr>
        <w:t xml:space="preserve">министр транспорта </w:t>
      </w:r>
      <w:r>
        <w:rPr>
          <w:sz w:val="28"/>
          <w:szCs w:val="28"/>
        </w:rPr>
        <w:t>Кировской области</w:t>
      </w:r>
      <w:r w:rsidRPr="004A4C2F">
        <w:rPr>
          <w:sz w:val="28"/>
          <w:szCs w:val="28"/>
        </w:rPr>
        <w:t xml:space="preserve"> в письменной форме уведомляет комиссию </w:t>
      </w:r>
      <w:r w:rsidR="00640A19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месячный срок со дня поступления к нему протокола заседания комиссии. Решение </w:t>
      </w:r>
      <w:r w:rsidR="00640A19">
        <w:rPr>
          <w:sz w:val="28"/>
          <w:szCs w:val="28"/>
        </w:rPr>
        <w:t>министра транспорта</w:t>
      </w:r>
      <w:r w:rsidRPr="004A4C2F">
        <w:rPr>
          <w:sz w:val="28"/>
          <w:szCs w:val="28"/>
        </w:rPr>
        <w:t xml:space="preserve"> Кировской области оглашается на ближайшем заседании комиссии и принимается к сведению без обсуждения.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государственного </w:t>
      </w:r>
      <w:r>
        <w:rPr>
          <w:sz w:val="28"/>
          <w:szCs w:val="28"/>
        </w:rPr>
        <w:t>гражданского служащего</w:t>
      </w:r>
      <w:r w:rsidRPr="004A4C2F">
        <w:rPr>
          <w:sz w:val="28"/>
          <w:szCs w:val="28"/>
        </w:rPr>
        <w:t xml:space="preserve"> информация об этом представляется </w:t>
      </w:r>
      <w:r w:rsidR="00640A19">
        <w:rPr>
          <w:sz w:val="28"/>
          <w:szCs w:val="28"/>
        </w:rPr>
        <w:t>министру транспорта Кировс</w:t>
      </w:r>
      <w:r w:rsidR="00CD0C0C">
        <w:rPr>
          <w:sz w:val="28"/>
          <w:szCs w:val="28"/>
        </w:rPr>
        <w:t>кой области</w:t>
      </w:r>
      <w:r w:rsidRPr="004A4C2F">
        <w:rPr>
          <w:sz w:val="28"/>
          <w:szCs w:val="28"/>
        </w:rPr>
        <w:t xml:space="preserve"> для решения вопроса о применении </w:t>
      </w:r>
      <w:r w:rsidR="002B1797">
        <w:rPr>
          <w:sz w:val="28"/>
          <w:szCs w:val="28"/>
        </w:rPr>
        <w:br/>
      </w:r>
      <w:r w:rsidRPr="004A4C2F">
        <w:rPr>
          <w:sz w:val="28"/>
          <w:szCs w:val="28"/>
        </w:rPr>
        <w:lastRenderedPageBreak/>
        <w:t xml:space="preserve">к государственному </w:t>
      </w:r>
      <w:r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В случае установления комиссией факта совершения государственным </w:t>
      </w:r>
      <w:r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2B1797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2B1797">
        <w:rPr>
          <w:sz w:val="28"/>
          <w:szCs w:val="28"/>
        </w:rPr>
        <w:br/>
      </w:r>
      <w:r w:rsidRPr="004A4C2F">
        <w:rPr>
          <w:sz w:val="28"/>
          <w:szCs w:val="28"/>
        </w:rPr>
        <w:t>а при необходимости – немедленно.</w:t>
      </w:r>
    </w:p>
    <w:p w:rsidR="00DC1C2C" w:rsidRPr="004A4C2F" w:rsidRDefault="001A72B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C1C2C"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государственного </w:t>
      </w:r>
      <w:r w:rsidR="00DC1C2C">
        <w:rPr>
          <w:sz w:val="28"/>
          <w:szCs w:val="28"/>
        </w:rPr>
        <w:t xml:space="preserve">гражданского </w:t>
      </w:r>
      <w:r w:rsidR="00DC1C2C" w:rsidRPr="004A4C2F">
        <w:rPr>
          <w:sz w:val="28"/>
          <w:szCs w:val="28"/>
        </w:rPr>
        <w:t xml:space="preserve">служащего, </w:t>
      </w:r>
      <w:r w:rsidR="004E0530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 xml:space="preserve">в отношении которого рассмотрен вопрос о соблюдении требований </w:t>
      </w:r>
      <w:r w:rsidR="004E0530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DC1C2C" w:rsidRPr="004A4C2F" w:rsidRDefault="00DC1C2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2BB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2C4B99">
        <w:rPr>
          <w:sz w:val="28"/>
          <w:szCs w:val="28"/>
        </w:rPr>
        <w:t>министерства транспорта</w:t>
      </w:r>
      <w:r w:rsidRPr="004A4C2F">
        <w:rPr>
          <w:sz w:val="28"/>
          <w:szCs w:val="28"/>
        </w:rPr>
        <w:t xml:space="preserve"> Кировской области, вручается гражданину, замещавшему должность государственной </w:t>
      </w:r>
      <w:r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14.2 пункт</w:t>
      </w:r>
      <w:r>
        <w:rPr>
          <w:sz w:val="28"/>
          <w:szCs w:val="28"/>
        </w:rPr>
        <w:t>а 14 настоящего Положения, под под</w:t>
      </w:r>
      <w:r w:rsidRPr="004A4C2F">
        <w:rPr>
          <w:sz w:val="28"/>
          <w:szCs w:val="28"/>
        </w:rPr>
        <w:t xml:space="preserve">пись </w:t>
      </w:r>
      <w:r w:rsidR="002C4B99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или направляется заказным письмом с уведомлением </w:t>
      </w:r>
      <w:r w:rsidR="00C60D49">
        <w:rPr>
          <w:sz w:val="28"/>
          <w:szCs w:val="28"/>
        </w:rPr>
        <w:br/>
      </w:r>
      <w:r w:rsidRPr="004A4C2F">
        <w:rPr>
          <w:sz w:val="28"/>
          <w:szCs w:val="28"/>
        </w:rPr>
        <w:t>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C2C" w:rsidRPr="000A23E2" w:rsidRDefault="001A72BB" w:rsidP="00B6696E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C1C2C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C60D49">
        <w:rPr>
          <w:sz w:val="28"/>
          <w:szCs w:val="28"/>
        </w:rPr>
        <w:br/>
      </w:r>
      <w:r w:rsidR="00DC1C2C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5B42DF">
        <w:rPr>
          <w:sz w:val="28"/>
          <w:szCs w:val="28"/>
        </w:rPr>
        <w:t>должностным лицом кадровой службы, ответственным за работу по профилактике коррупционных и иных правонарушений министерства транспорта Кировской области</w:t>
      </w:r>
      <w:r w:rsidR="00DC1C2C" w:rsidRPr="004A4C2F">
        <w:rPr>
          <w:sz w:val="28"/>
          <w:szCs w:val="28"/>
        </w:rPr>
        <w:t>.</w:t>
      </w:r>
    </w:p>
    <w:sectPr w:rsidR="00DC1C2C" w:rsidRPr="000A23E2" w:rsidSect="006569D5">
      <w:headerReference w:type="default" r:id="rId13"/>
      <w:footerReference w:type="default" r:id="rId14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14" w:rsidRDefault="00687F14" w:rsidP="00072C5F">
      <w:r>
        <w:separator/>
      </w:r>
    </w:p>
  </w:endnote>
  <w:endnote w:type="continuationSeparator" w:id="0">
    <w:p w:rsidR="00687F14" w:rsidRDefault="00687F1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2C" w:rsidRDefault="00DC1C2C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14" w:rsidRDefault="00687F14" w:rsidP="00072C5F">
      <w:r>
        <w:separator/>
      </w:r>
    </w:p>
  </w:footnote>
  <w:footnote w:type="continuationSeparator" w:id="0">
    <w:p w:rsidR="00687F14" w:rsidRDefault="00687F1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2C" w:rsidRDefault="00B366D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53DF">
      <w:rPr>
        <w:noProof/>
      </w:rPr>
      <w:t>2</w:t>
    </w:r>
    <w:r>
      <w:rPr>
        <w:noProof/>
      </w:rPr>
      <w:fldChar w:fldCharType="end"/>
    </w:r>
  </w:p>
  <w:p w:rsidR="00DC1C2C" w:rsidRDefault="00DC1C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D9"/>
    <w:rsid w:val="00032998"/>
    <w:rsid w:val="000408D6"/>
    <w:rsid w:val="00065F50"/>
    <w:rsid w:val="00072C5F"/>
    <w:rsid w:val="0007568C"/>
    <w:rsid w:val="00092300"/>
    <w:rsid w:val="000A23E2"/>
    <w:rsid w:val="000A6666"/>
    <w:rsid w:val="000C35F8"/>
    <w:rsid w:val="000D703E"/>
    <w:rsid w:val="000F3BA8"/>
    <w:rsid w:val="000F7530"/>
    <w:rsid w:val="001158F1"/>
    <w:rsid w:val="0011660E"/>
    <w:rsid w:val="001179E6"/>
    <w:rsid w:val="00131673"/>
    <w:rsid w:val="0013778A"/>
    <w:rsid w:val="001438BB"/>
    <w:rsid w:val="0017595E"/>
    <w:rsid w:val="00187881"/>
    <w:rsid w:val="0019208D"/>
    <w:rsid w:val="0019594D"/>
    <w:rsid w:val="001A4A8A"/>
    <w:rsid w:val="001A6A54"/>
    <w:rsid w:val="001A72BB"/>
    <w:rsid w:val="001B6F08"/>
    <w:rsid w:val="001C08EA"/>
    <w:rsid w:val="001C7E5E"/>
    <w:rsid w:val="001F1FB9"/>
    <w:rsid w:val="001F51DF"/>
    <w:rsid w:val="00200847"/>
    <w:rsid w:val="00206171"/>
    <w:rsid w:val="0021095D"/>
    <w:rsid w:val="002213FB"/>
    <w:rsid w:val="00226770"/>
    <w:rsid w:val="00244116"/>
    <w:rsid w:val="00244200"/>
    <w:rsid w:val="00246532"/>
    <w:rsid w:val="00252036"/>
    <w:rsid w:val="002647FD"/>
    <w:rsid w:val="00272887"/>
    <w:rsid w:val="00275885"/>
    <w:rsid w:val="0029158C"/>
    <w:rsid w:val="00292AA0"/>
    <w:rsid w:val="002A3BE2"/>
    <w:rsid w:val="002B1797"/>
    <w:rsid w:val="002C4B99"/>
    <w:rsid w:val="002C74E6"/>
    <w:rsid w:val="002C7A48"/>
    <w:rsid w:val="002E313C"/>
    <w:rsid w:val="002F274E"/>
    <w:rsid w:val="002F50C9"/>
    <w:rsid w:val="00302784"/>
    <w:rsid w:val="00305E08"/>
    <w:rsid w:val="0030785D"/>
    <w:rsid w:val="00317A93"/>
    <w:rsid w:val="00321C12"/>
    <w:rsid w:val="00323888"/>
    <w:rsid w:val="0032523E"/>
    <w:rsid w:val="00332C6E"/>
    <w:rsid w:val="00350E41"/>
    <w:rsid w:val="0035575B"/>
    <w:rsid w:val="00376BCF"/>
    <w:rsid w:val="00384E94"/>
    <w:rsid w:val="00387AB6"/>
    <w:rsid w:val="003A32E6"/>
    <w:rsid w:val="003E12AF"/>
    <w:rsid w:val="003E43A2"/>
    <w:rsid w:val="003E7F41"/>
    <w:rsid w:val="003F23BD"/>
    <w:rsid w:val="0040446C"/>
    <w:rsid w:val="00410B34"/>
    <w:rsid w:val="00412859"/>
    <w:rsid w:val="00414869"/>
    <w:rsid w:val="004211C8"/>
    <w:rsid w:val="00421BED"/>
    <w:rsid w:val="00426AC9"/>
    <w:rsid w:val="004324BD"/>
    <w:rsid w:val="00437D5D"/>
    <w:rsid w:val="00441E74"/>
    <w:rsid w:val="00445996"/>
    <w:rsid w:val="00454ACE"/>
    <w:rsid w:val="004653AA"/>
    <w:rsid w:val="0047185C"/>
    <w:rsid w:val="0048773C"/>
    <w:rsid w:val="00487881"/>
    <w:rsid w:val="00487ADC"/>
    <w:rsid w:val="004A4C2F"/>
    <w:rsid w:val="004B248D"/>
    <w:rsid w:val="004B6028"/>
    <w:rsid w:val="004C0586"/>
    <w:rsid w:val="004C5D89"/>
    <w:rsid w:val="004E0530"/>
    <w:rsid w:val="004E62C0"/>
    <w:rsid w:val="00503573"/>
    <w:rsid w:val="00507442"/>
    <w:rsid w:val="005138C3"/>
    <w:rsid w:val="00513C33"/>
    <w:rsid w:val="00531F2C"/>
    <w:rsid w:val="005347DE"/>
    <w:rsid w:val="005353DF"/>
    <w:rsid w:val="00550175"/>
    <w:rsid w:val="0055565B"/>
    <w:rsid w:val="005764EB"/>
    <w:rsid w:val="00582F8A"/>
    <w:rsid w:val="005878AA"/>
    <w:rsid w:val="00590992"/>
    <w:rsid w:val="00594AE6"/>
    <w:rsid w:val="005A3147"/>
    <w:rsid w:val="005A47E9"/>
    <w:rsid w:val="005B42DF"/>
    <w:rsid w:val="005B6B5E"/>
    <w:rsid w:val="005D00B1"/>
    <w:rsid w:val="005E0C53"/>
    <w:rsid w:val="006050EC"/>
    <w:rsid w:val="006079D9"/>
    <w:rsid w:val="0063143C"/>
    <w:rsid w:val="006316C0"/>
    <w:rsid w:val="00640A19"/>
    <w:rsid w:val="00640E1A"/>
    <w:rsid w:val="00647550"/>
    <w:rsid w:val="006501E3"/>
    <w:rsid w:val="0065396D"/>
    <w:rsid w:val="006569D5"/>
    <w:rsid w:val="00661177"/>
    <w:rsid w:val="00666503"/>
    <w:rsid w:val="00684F5B"/>
    <w:rsid w:val="00687F14"/>
    <w:rsid w:val="006D3039"/>
    <w:rsid w:val="006D3C58"/>
    <w:rsid w:val="006E5810"/>
    <w:rsid w:val="00701CB6"/>
    <w:rsid w:val="007072CD"/>
    <w:rsid w:val="00711E3E"/>
    <w:rsid w:val="00722BFB"/>
    <w:rsid w:val="00727F7F"/>
    <w:rsid w:val="00730264"/>
    <w:rsid w:val="007319C0"/>
    <w:rsid w:val="00732628"/>
    <w:rsid w:val="00755391"/>
    <w:rsid w:val="00757EA7"/>
    <w:rsid w:val="00757FCF"/>
    <w:rsid w:val="00761C50"/>
    <w:rsid w:val="00762D90"/>
    <w:rsid w:val="007648F5"/>
    <w:rsid w:val="0076691A"/>
    <w:rsid w:val="00766AC7"/>
    <w:rsid w:val="00766CD0"/>
    <w:rsid w:val="00781F56"/>
    <w:rsid w:val="00784362"/>
    <w:rsid w:val="007909C5"/>
    <w:rsid w:val="007912BF"/>
    <w:rsid w:val="00796CA6"/>
    <w:rsid w:val="007B0666"/>
    <w:rsid w:val="007B13BC"/>
    <w:rsid w:val="007E03A7"/>
    <w:rsid w:val="007F0BDB"/>
    <w:rsid w:val="007F136A"/>
    <w:rsid w:val="007F5582"/>
    <w:rsid w:val="007F6A4A"/>
    <w:rsid w:val="008057E2"/>
    <w:rsid w:val="008208E8"/>
    <w:rsid w:val="00823233"/>
    <w:rsid w:val="008301D7"/>
    <w:rsid w:val="00832CAE"/>
    <w:rsid w:val="0084304C"/>
    <w:rsid w:val="00852EEF"/>
    <w:rsid w:val="00877F9F"/>
    <w:rsid w:val="00885A95"/>
    <w:rsid w:val="008B2A0B"/>
    <w:rsid w:val="008B5C45"/>
    <w:rsid w:val="008D523B"/>
    <w:rsid w:val="008D6815"/>
    <w:rsid w:val="008E67ED"/>
    <w:rsid w:val="008E7830"/>
    <w:rsid w:val="008F02B5"/>
    <w:rsid w:val="008F52E5"/>
    <w:rsid w:val="0091128F"/>
    <w:rsid w:val="009146F9"/>
    <w:rsid w:val="00916F47"/>
    <w:rsid w:val="009379C2"/>
    <w:rsid w:val="00947F00"/>
    <w:rsid w:val="00974A3F"/>
    <w:rsid w:val="00980CB5"/>
    <w:rsid w:val="00983C62"/>
    <w:rsid w:val="009843CD"/>
    <w:rsid w:val="0099120C"/>
    <w:rsid w:val="009B58E9"/>
    <w:rsid w:val="009C3411"/>
    <w:rsid w:val="009C4CCA"/>
    <w:rsid w:val="009D418A"/>
    <w:rsid w:val="009F0287"/>
    <w:rsid w:val="009F74D1"/>
    <w:rsid w:val="00A00F89"/>
    <w:rsid w:val="00A012E0"/>
    <w:rsid w:val="00A10B0E"/>
    <w:rsid w:val="00A345BF"/>
    <w:rsid w:val="00A579AE"/>
    <w:rsid w:val="00A664AD"/>
    <w:rsid w:val="00A81619"/>
    <w:rsid w:val="00A91956"/>
    <w:rsid w:val="00AA6A7B"/>
    <w:rsid w:val="00AB5486"/>
    <w:rsid w:val="00AB5D08"/>
    <w:rsid w:val="00AC3C68"/>
    <w:rsid w:val="00AD2F84"/>
    <w:rsid w:val="00AD4BE9"/>
    <w:rsid w:val="00AE36DF"/>
    <w:rsid w:val="00AE605C"/>
    <w:rsid w:val="00AF40DA"/>
    <w:rsid w:val="00AF54B7"/>
    <w:rsid w:val="00B061D1"/>
    <w:rsid w:val="00B13548"/>
    <w:rsid w:val="00B1799E"/>
    <w:rsid w:val="00B204C2"/>
    <w:rsid w:val="00B2168B"/>
    <w:rsid w:val="00B224DF"/>
    <w:rsid w:val="00B23DE7"/>
    <w:rsid w:val="00B33B2F"/>
    <w:rsid w:val="00B366D7"/>
    <w:rsid w:val="00B62DAD"/>
    <w:rsid w:val="00B6696E"/>
    <w:rsid w:val="00B71A76"/>
    <w:rsid w:val="00B72D63"/>
    <w:rsid w:val="00B85CE7"/>
    <w:rsid w:val="00B86DAD"/>
    <w:rsid w:val="00B901E8"/>
    <w:rsid w:val="00BA0AE2"/>
    <w:rsid w:val="00BA1171"/>
    <w:rsid w:val="00BA2463"/>
    <w:rsid w:val="00BB6830"/>
    <w:rsid w:val="00BC597B"/>
    <w:rsid w:val="00BD524A"/>
    <w:rsid w:val="00BD5762"/>
    <w:rsid w:val="00BE10D2"/>
    <w:rsid w:val="00BF4164"/>
    <w:rsid w:val="00C17E32"/>
    <w:rsid w:val="00C40288"/>
    <w:rsid w:val="00C47476"/>
    <w:rsid w:val="00C564EC"/>
    <w:rsid w:val="00C60D49"/>
    <w:rsid w:val="00C62ABD"/>
    <w:rsid w:val="00C70179"/>
    <w:rsid w:val="00CA1A34"/>
    <w:rsid w:val="00CA4538"/>
    <w:rsid w:val="00CA6D70"/>
    <w:rsid w:val="00CA6DB2"/>
    <w:rsid w:val="00CB3CF9"/>
    <w:rsid w:val="00CC2C98"/>
    <w:rsid w:val="00CC58F7"/>
    <w:rsid w:val="00CD077C"/>
    <w:rsid w:val="00CD0C0C"/>
    <w:rsid w:val="00CD18E7"/>
    <w:rsid w:val="00CF1728"/>
    <w:rsid w:val="00CF366E"/>
    <w:rsid w:val="00CF7715"/>
    <w:rsid w:val="00D06407"/>
    <w:rsid w:val="00D27F93"/>
    <w:rsid w:val="00D32238"/>
    <w:rsid w:val="00D84DCC"/>
    <w:rsid w:val="00D871C3"/>
    <w:rsid w:val="00D92CCA"/>
    <w:rsid w:val="00DB2E25"/>
    <w:rsid w:val="00DC1C2C"/>
    <w:rsid w:val="00DD42B1"/>
    <w:rsid w:val="00DE275A"/>
    <w:rsid w:val="00DF0A6E"/>
    <w:rsid w:val="00E040C0"/>
    <w:rsid w:val="00E17E2B"/>
    <w:rsid w:val="00E2264A"/>
    <w:rsid w:val="00E42A43"/>
    <w:rsid w:val="00E5387A"/>
    <w:rsid w:val="00E6665C"/>
    <w:rsid w:val="00E726BD"/>
    <w:rsid w:val="00E7604B"/>
    <w:rsid w:val="00EC4409"/>
    <w:rsid w:val="00ED571F"/>
    <w:rsid w:val="00EE79FA"/>
    <w:rsid w:val="00EF50D4"/>
    <w:rsid w:val="00F01169"/>
    <w:rsid w:val="00F04693"/>
    <w:rsid w:val="00F06359"/>
    <w:rsid w:val="00F14768"/>
    <w:rsid w:val="00F17BDF"/>
    <w:rsid w:val="00F30FBD"/>
    <w:rsid w:val="00F329AC"/>
    <w:rsid w:val="00F35D97"/>
    <w:rsid w:val="00F42B7C"/>
    <w:rsid w:val="00F475E5"/>
    <w:rsid w:val="00F47DBC"/>
    <w:rsid w:val="00F551D7"/>
    <w:rsid w:val="00F63058"/>
    <w:rsid w:val="00F64E9E"/>
    <w:rsid w:val="00F76130"/>
    <w:rsid w:val="00F81ABC"/>
    <w:rsid w:val="00F82C45"/>
    <w:rsid w:val="00F8412C"/>
    <w:rsid w:val="00F86E1B"/>
    <w:rsid w:val="00F9137F"/>
    <w:rsid w:val="00F92EB6"/>
    <w:rsid w:val="00FA20A9"/>
    <w:rsid w:val="00FA3111"/>
    <w:rsid w:val="00FB5FA8"/>
    <w:rsid w:val="00FC6C7C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72C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2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2E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DB2E2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72C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2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2E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DB2E2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33931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Евгения И. Малыгина</dc:creator>
  <cp:lastModifiedBy>Пользователь</cp:lastModifiedBy>
  <cp:revision>2</cp:revision>
  <cp:lastPrinted>2020-06-22T12:47:00Z</cp:lastPrinted>
  <dcterms:created xsi:type="dcterms:W3CDTF">2020-08-11T07:16:00Z</dcterms:created>
  <dcterms:modified xsi:type="dcterms:W3CDTF">2020-08-11T07:16:00Z</dcterms:modified>
</cp:coreProperties>
</file>